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D60" w:rsidRPr="00C03FBB" w:rsidRDefault="002A1733">
      <w:pPr>
        <w:tabs>
          <w:tab w:val="left" w:pos="1826"/>
          <w:tab w:val="left" w:pos="10227"/>
        </w:tabs>
        <w:spacing w:before="79"/>
        <w:ind w:left="104"/>
        <w:rPr>
          <w:b/>
          <w:sz w:val="24"/>
        </w:rPr>
      </w:pPr>
      <w:r w:rsidRPr="00C03FBB">
        <w:rPr>
          <w:sz w:val="24"/>
        </w:rPr>
        <w:t xml:space="preserve"> </w:t>
      </w:r>
      <w:r w:rsidRPr="00C03FBB">
        <w:rPr>
          <w:sz w:val="24"/>
        </w:rPr>
        <w:tab/>
      </w:r>
      <w:r w:rsidRPr="00C03FBB">
        <w:rPr>
          <w:b/>
          <w:sz w:val="24"/>
        </w:rPr>
        <w:t>ХАРАКТЕРИСТИКА</w:t>
      </w:r>
      <w:r w:rsidRPr="00C03FBB">
        <w:rPr>
          <w:b/>
          <w:spacing w:val="-7"/>
          <w:sz w:val="24"/>
        </w:rPr>
        <w:t xml:space="preserve"> </w:t>
      </w:r>
      <w:r w:rsidRPr="00C03FBB">
        <w:rPr>
          <w:b/>
          <w:sz w:val="24"/>
        </w:rPr>
        <w:t>УСЛОВИЙ</w:t>
      </w:r>
      <w:r w:rsidRPr="00C03FBB">
        <w:rPr>
          <w:b/>
          <w:spacing w:val="-6"/>
          <w:sz w:val="24"/>
        </w:rPr>
        <w:t xml:space="preserve"> </w:t>
      </w:r>
      <w:r w:rsidRPr="00C03FBB">
        <w:rPr>
          <w:b/>
          <w:sz w:val="24"/>
        </w:rPr>
        <w:t>РЕАЛИЗАЦИИ</w:t>
      </w:r>
      <w:r w:rsidRPr="00C03FBB">
        <w:rPr>
          <w:b/>
          <w:spacing w:val="-4"/>
          <w:sz w:val="24"/>
        </w:rPr>
        <w:t xml:space="preserve"> </w:t>
      </w:r>
      <w:r w:rsidRPr="00C03FBB">
        <w:rPr>
          <w:b/>
          <w:sz w:val="24"/>
        </w:rPr>
        <w:t>ФОП</w:t>
      </w:r>
      <w:r w:rsidRPr="00C03FBB">
        <w:rPr>
          <w:b/>
          <w:spacing w:val="-7"/>
          <w:sz w:val="24"/>
        </w:rPr>
        <w:t xml:space="preserve"> </w:t>
      </w:r>
      <w:r w:rsidRPr="00C03FBB">
        <w:rPr>
          <w:b/>
          <w:sz w:val="24"/>
        </w:rPr>
        <w:t>ООО</w:t>
      </w:r>
      <w:r w:rsidRPr="00C03FBB">
        <w:rPr>
          <w:b/>
          <w:sz w:val="24"/>
        </w:rPr>
        <w:tab/>
      </w:r>
    </w:p>
    <w:p w:rsidR="00F41D60" w:rsidRPr="00C03FBB" w:rsidRDefault="00F41D60">
      <w:pPr>
        <w:pStyle w:val="a3"/>
        <w:spacing w:before="4"/>
        <w:ind w:left="0"/>
        <w:jc w:val="left"/>
        <w:rPr>
          <w:b/>
          <w:sz w:val="38"/>
        </w:rPr>
      </w:pPr>
    </w:p>
    <w:p w:rsidR="00F41D60" w:rsidRDefault="002A1733">
      <w:pPr>
        <w:ind w:left="1263" w:right="1507"/>
        <w:jc w:val="center"/>
        <w:rPr>
          <w:b/>
          <w:sz w:val="24"/>
        </w:rPr>
      </w:pPr>
      <w:r>
        <w:rPr>
          <w:b/>
          <w:sz w:val="24"/>
        </w:rPr>
        <w:t>Описание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кадровых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условий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</w:p>
    <w:p w:rsidR="00F41D60" w:rsidRDefault="002A1733">
      <w:pPr>
        <w:pStyle w:val="1"/>
        <w:spacing w:before="90"/>
        <w:ind w:left="1264" w:right="1507"/>
        <w:jc w:val="center"/>
      </w:pPr>
      <w:r>
        <w:t>основной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</w:t>
      </w:r>
    </w:p>
    <w:p w:rsidR="00F41D60" w:rsidRDefault="00F41D60">
      <w:pPr>
        <w:pStyle w:val="a3"/>
        <w:ind w:left="0"/>
        <w:jc w:val="left"/>
        <w:rPr>
          <w:b/>
          <w:sz w:val="34"/>
        </w:rPr>
      </w:pPr>
    </w:p>
    <w:p w:rsidR="00F41D60" w:rsidRDefault="002A1733">
      <w:pPr>
        <w:pStyle w:val="a3"/>
        <w:ind w:left="132" w:right="268" w:firstLine="828"/>
      </w:pPr>
      <w:r>
        <w:t xml:space="preserve">Для обеспечения реализации программы основного общего образования </w:t>
      </w:r>
      <w:r w:rsidR="00C03FBB">
        <w:t xml:space="preserve">МБОУ «Андреевская ООШ»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 w:rsidR="00C03FBB">
        <w:t xml:space="preserve"> </w:t>
      </w:r>
      <w:r>
        <w:rPr>
          <w:spacing w:val="-57"/>
        </w:rPr>
        <w:t xml:space="preserve"> </w:t>
      </w:r>
      <w:r w:rsidR="00C03FBB">
        <w:rPr>
          <w:spacing w:val="-57"/>
        </w:rPr>
        <w:t xml:space="preserve"> </w:t>
      </w:r>
      <w:r>
        <w:t>задач,</w:t>
      </w:r>
      <w:r>
        <w:rPr>
          <w:spacing w:val="-2"/>
        </w:rPr>
        <w:t xml:space="preserve"> </w:t>
      </w:r>
      <w:r>
        <w:t>связанных с</w:t>
      </w:r>
      <w:r>
        <w:rPr>
          <w:spacing w:val="-1"/>
        </w:rPr>
        <w:t xml:space="preserve"> </w:t>
      </w:r>
      <w:r>
        <w:t>достижением</w:t>
      </w:r>
      <w:r>
        <w:rPr>
          <w:spacing w:val="-4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деятельности.</w:t>
      </w:r>
    </w:p>
    <w:p w:rsidR="00F41D60" w:rsidRDefault="002A1733">
      <w:pPr>
        <w:pStyle w:val="a3"/>
        <w:spacing w:before="2" w:line="276" w:lineRule="auto"/>
        <w:ind w:left="132" w:right="264" w:firstLine="708"/>
      </w:pPr>
      <w:r>
        <w:t>Образовательная организация укомплектована педагогическими, руководящими и иными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способными</w:t>
      </w:r>
      <w:r>
        <w:rPr>
          <w:spacing w:val="-2"/>
        </w:rPr>
        <w:t xml:space="preserve"> </w:t>
      </w:r>
      <w:r>
        <w:t>к инновационной</w:t>
      </w:r>
      <w:r>
        <w:rPr>
          <w:spacing w:val="-1"/>
        </w:rPr>
        <w:t xml:space="preserve"> </w:t>
      </w:r>
      <w:r>
        <w:t>профессиональной деятельности.</w:t>
      </w:r>
    </w:p>
    <w:p w:rsidR="00F41D60" w:rsidRDefault="002A1733">
      <w:pPr>
        <w:pStyle w:val="a3"/>
        <w:spacing w:before="1" w:line="276" w:lineRule="auto"/>
        <w:ind w:left="132" w:right="263" w:firstLine="480"/>
      </w:pPr>
      <w:r>
        <w:t>Кадровый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уровнем,</w:t>
      </w:r>
      <w:r>
        <w:rPr>
          <w:spacing w:val="1"/>
        </w:rPr>
        <w:t xml:space="preserve"> </w:t>
      </w:r>
      <w:r>
        <w:t>т.к.</w:t>
      </w:r>
      <w:r>
        <w:rPr>
          <w:spacing w:val="1"/>
        </w:rPr>
        <w:t xml:space="preserve"> </w:t>
      </w:r>
      <w:r>
        <w:t>основную часть педагогического коллектива составляют опытные учителя, имеющие высшую и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квалификационные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(высшая</w:t>
      </w:r>
      <w:r>
        <w:rPr>
          <w:spacing w:val="1"/>
        </w:rPr>
        <w:t xml:space="preserve"> </w:t>
      </w:r>
      <w:r>
        <w:t>квалификационная</w:t>
      </w:r>
      <w:r>
        <w:rPr>
          <w:spacing w:val="1"/>
        </w:rPr>
        <w:t xml:space="preserve"> </w:t>
      </w:r>
      <w:r>
        <w:t>категория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 w:rsidR="00C03FBB">
        <w:t>10</w:t>
      </w:r>
      <w:r>
        <w:t>%,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квалификационная</w:t>
      </w:r>
      <w:r>
        <w:rPr>
          <w:spacing w:val="1"/>
        </w:rPr>
        <w:t xml:space="preserve"> </w:t>
      </w:r>
      <w:r>
        <w:t>категория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 w:rsidR="00C03FBB">
        <w:t>90</w:t>
      </w:r>
      <w:r>
        <w:t>%).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кадровые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58"/>
        </w:rPr>
        <w:t xml:space="preserve"> </w:t>
      </w:r>
      <w:r>
        <w:t>образования.</w:t>
      </w:r>
    </w:p>
    <w:p w:rsidR="00F41D60" w:rsidRDefault="002A1733">
      <w:pPr>
        <w:pStyle w:val="a3"/>
        <w:spacing w:before="1" w:line="276" w:lineRule="auto"/>
        <w:ind w:right="265" w:firstLine="780"/>
      </w:pPr>
      <w:r>
        <w:t>Уровень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ЕКС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«Педагог</w:t>
      </w:r>
      <w:r>
        <w:rPr>
          <w:spacing w:val="1"/>
        </w:rPr>
        <w:t xml:space="preserve"> </w:t>
      </w:r>
      <w:r>
        <w:t>(педагогическая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 общего, основного общего, среднего общего образования) (воспитатель, уч</w:t>
      </w:r>
      <w:r>
        <w:t>итель)» по</w:t>
      </w:r>
      <w:r>
        <w:rPr>
          <w:spacing w:val="-57"/>
        </w:rPr>
        <w:t xml:space="preserve"> </w:t>
      </w:r>
      <w:r>
        <w:t>соответствующей</w:t>
      </w:r>
      <w:r>
        <w:rPr>
          <w:spacing w:val="-1"/>
        </w:rPr>
        <w:t xml:space="preserve"> </w:t>
      </w:r>
      <w:r>
        <w:t>должности.</w:t>
      </w:r>
    </w:p>
    <w:p w:rsidR="00F41D60" w:rsidRDefault="002A1733">
      <w:pPr>
        <w:pStyle w:val="a3"/>
        <w:spacing w:line="276" w:lineRule="auto"/>
        <w:ind w:left="132" w:right="271" w:firstLine="708"/>
      </w:pPr>
      <w:r>
        <w:t>Соответствие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программу,</w:t>
      </w:r>
      <w:r>
        <w:rPr>
          <w:spacing w:val="-57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предъявляемым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категориям,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должностям, устанавливается при их</w:t>
      </w:r>
      <w:r>
        <w:rPr>
          <w:spacing w:val="1"/>
        </w:rPr>
        <w:t xml:space="preserve"> </w:t>
      </w:r>
      <w:r>
        <w:t>аттестации.</w:t>
      </w:r>
    </w:p>
    <w:p w:rsidR="00F41D60" w:rsidRDefault="002A1733">
      <w:pPr>
        <w:pStyle w:val="a3"/>
        <w:spacing w:line="276" w:lineRule="auto"/>
        <w:ind w:left="132" w:right="263" w:firstLine="648"/>
      </w:pPr>
      <w:r>
        <w:t>Аттестация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49)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соответствия занимаемым должностям на основе оценки их профессиональной деятельности, с</w:t>
      </w:r>
      <w:r>
        <w:rPr>
          <w:spacing w:val="1"/>
        </w:rPr>
        <w:t xml:space="preserve"> </w:t>
      </w:r>
      <w:r>
        <w:t>учетом желания педагогических работников в целях установления квалификационной 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 должностям осуществляться не реже одного раза в пять лет на основе оценки их</w:t>
      </w:r>
      <w:r>
        <w:rPr>
          <w:spacing w:val="1"/>
        </w:rPr>
        <w:t xml:space="preserve"> </w:t>
      </w:r>
      <w:r>
        <w:t>профессиональной деятельности аттестационными комиссиями, самостоятельно формируемыми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организацией.</w:t>
      </w:r>
    </w:p>
    <w:p w:rsidR="00F41D60" w:rsidRDefault="002A1733">
      <w:pPr>
        <w:pStyle w:val="a3"/>
        <w:spacing w:line="276" w:lineRule="auto"/>
        <w:ind w:right="268" w:firstLine="850"/>
      </w:pP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</w:t>
      </w:r>
      <w:r>
        <w:t>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</w:t>
      </w:r>
      <w:r>
        <w:rPr>
          <w:spacing w:val="-57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61"/>
        </w:rPr>
        <w:t xml:space="preserve"> </w:t>
      </w:r>
      <w:r>
        <w:t>которых</w:t>
      </w:r>
      <w:r>
        <w:rPr>
          <w:spacing w:val="61"/>
        </w:rPr>
        <w:t xml:space="preserve"> </w:t>
      </w:r>
      <w:r>
        <w:t>эти</w:t>
      </w:r>
      <w:r>
        <w:rPr>
          <w:spacing w:val="6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находятся. Проведение аттестации в отношении педагогических рабо</w:t>
      </w:r>
      <w:r>
        <w:t>тников 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находящихся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аттестационными</w:t>
      </w:r>
      <w:r>
        <w:rPr>
          <w:spacing w:val="1"/>
        </w:rPr>
        <w:t xml:space="preserve"> </w:t>
      </w:r>
      <w:r>
        <w:t>комиссиями,</w:t>
      </w:r>
      <w:r>
        <w:rPr>
          <w:spacing w:val="1"/>
        </w:rPr>
        <w:t xml:space="preserve"> </w:t>
      </w:r>
      <w:r>
        <w:t>формируемыми</w:t>
      </w:r>
      <w:r>
        <w:rPr>
          <w:spacing w:val="-57"/>
        </w:rPr>
        <w:t xml:space="preserve"> </w:t>
      </w:r>
      <w:r>
        <w:t>уполномоченными</w:t>
      </w:r>
      <w:r>
        <w:rPr>
          <w:spacing w:val="9"/>
        </w:rPr>
        <w:t xml:space="preserve"> </w:t>
      </w:r>
      <w:r>
        <w:t>органами</w:t>
      </w:r>
      <w:r>
        <w:rPr>
          <w:spacing w:val="8"/>
        </w:rPr>
        <w:t xml:space="preserve"> </w:t>
      </w:r>
      <w:r>
        <w:t>государственной</w:t>
      </w:r>
      <w:r>
        <w:rPr>
          <w:spacing w:val="6"/>
        </w:rPr>
        <w:t xml:space="preserve"> </w:t>
      </w:r>
      <w:r>
        <w:t>власти</w:t>
      </w:r>
      <w:r>
        <w:rPr>
          <w:spacing w:val="10"/>
        </w:rPr>
        <w:t xml:space="preserve"> </w:t>
      </w:r>
      <w:r>
        <w:t>субъектов</w:t>
      </w:r>
      <w:r>
        <w:rPr>
          <w:spacing w:val="5"/>
        </w:rPr>
        <w:t xml:space="preserve"> </w:t>
      </w:r>
      <w:r>
        <w:t>Российской</w:t>
      </w:r>
      <w:r>
        <w:rPr>
          <w:spacing w:val="6"/>
        </w:rPr>
        <w:t xml:space="preserve"> </w:t>
      </w:r>
      <w:r>
        <w:t>Федерации.</w:t>
      </w:r>
    </w:p>
    <w:p w:rsidR="00F41D60" w:rsidRDefault="002A1733">
      <w:pPr>
        <w:pStyle w:val="a3"/>
        <w:ind w:left="132" w:right="263" w:firstLine="768"/>
      </w:pPr>
      <w:r>
        <w:t>Уровень квалификации педагогических и иных работников, участвующих в реализации</w:t>
      </w:r>
      <w:r>
        <w:rPr>
          <w:spacing w:val="1"/>
        </w:rPr>
        <w:t xml:space="preserve"> </w:t>
      </w:r>
      <w:r>
        <w:t>настоящей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реализации:</w:t>
      </w:r>
    </w:p>
    <w:p w:rsidR="00F41D60" w:rsidRDefault="00F41D60"/>
    <w:p w:rsidR="00C87A38" w:rsidRDefault="00C87A38"/>
    <w:p w:rsidR="00C87A38" w:rsidRDefault="00C87A38">
      <w:pPr>
        <w:sectPr w:rsidR="00C87A38">
          <w:footerReference w:type="default" r:id="rId7"/>
          <w:type w:val="continuous"/>
          <w:pgSz w:w="11910" w:h="16840"/>
          <w:pgMar w:top="520" w:right="580" w:bottom="1480" w:left="860" w:header="720" w:footer="1289" w:gutter="0"/>
          <w:pgNumType w:start="1"/>
          <w:cols w:space="720"/>
        </w:sectPr>
      </w:pPr>
    </w:p>
    <w:tbl>
      <w:tblPr>
        <w:tblStyle w:val="TableNormal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86"/>
        <w:gridCol w:w="3690"/>
        <w:gridCol w:w="1940"/>
        <w:gridCol w:w="2410"/>
      </w:tblGrid>
      <w:tr w:rsidR="00F41D60" w:rsidTr="00C87A38">
        <w:trPr>
          <w:trHeight w:val="1996"/>
        </w:trPr>
        <w:tc>
          <w:tcPr>
            <w:tcW w:w="1786" w:type="dxa"/>
          </w:tcPr>
          <w:p w:rsidR="00F41D60" w:rsidRDefault="00F41D60">
            <w:pPr>
              <w:pStyle w:val="TableParagraph"/>
              <w:spacing w:before="0"/>
              <w:rPr>
                <w:sz w:val="26"/>
              </w:rPr>
            </w:pPr>
          </w:p>
          <w:p w:rsidR="00F41D60" w:rsidRDefault="00F41D60">
            <w:pPr>
              <w:pStyle w:val="TableParagraph"/>
              <w:spacing w:before="6"/>
              <w:rPr>
                <w:sz w:val="31"/>
              </w:rPr>
            </w:pPr>
          </w:p>
          <w:p w:rsidR="00F41D60" w:rsidRDefault="002A1733">
            <w:pPr>
              <w:pStyle w:val="TableParagraph"/>
              <w:spacing w:before="0"/>
              <w:ind w:left="215" w:right="426" w:firstLine="62"/>
              <w:rPr>
                <w:b/>
                <w:sz w:val="24"/>
              </w:rPr>
            </w:pPr>
            <w:r>
              <w:rPr>
                <w:b/>
                <w:sz w:val="24"/>
              </w:rPr>
              <w:t>Категория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работников</w:t>
            </w:r>
          </w:p>
        </w:tc>
        <w:tc>
          <w:tcPr>
            <w:tcW w:w="3690" w:type="dxa"/>
          </w:tcPr>
          <w:p w:rsidR="00F41D60" w:rsidRDefault="002A1733">
            <w:pPr>
              <w:pStyle w:val="TableParagraph"/>
              <w:spacing w:before="109"/>
              <w:ind w:left="276" w:right="2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Подтверждение уровня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квалификации документами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 образовании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(профессиональной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переподготовке)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(%)</w:t>
            </w:r>
          </w:p>
        </w:tc>
        <w:tc>
          <w:tcPr>
            <w:tcW w:w="4350" w:type="dxa"/>
            <w:gridSpan w:val="2"/>
          </w:tcPr>
          <w:p w:rsidR="00F41D60" w:rsidRDefault="00F41D60">
            <w:pPr>
              <w:pStyle w:val="TableParagraph"/>
              <w:spacing w:before="0"/>
              <w:rPr>
                <w:sz w:val="26"/>
              </w:rPr>
            </w:pPr>
          </w:p>
          <w:p w:rsidR="00F41D60" w:rsidRDefault="00F41D60">
            <w:pPr>
              <w:pStyle w:val="TableParagraph"/>
              <w:spacing w:before="6"/>
              <w:rPr>
                <w:sz w:val="31"/>
              </w:rPr>
            </w:pPr>
          </w:p>
          <w:p w:rsidR="00F41D60" w:rsidRDefault="002A1733">
            <w:pPr>
              <w:pStyle w:val="TableParagraph"/>
              <w:spacing w:before="0"/>
              <w:ind w:left="921"/>
              <w:rPr>
                <w:b/>
                <w:sz w:val="24"/>
              </w:rPr>
            </w:pPr>
            <w:r>
              <w:rPr>
                <w:b/>
                <w:sz w:val="24"/>
              </w:rPr>
              <w:t>Подтверждение уровня</w:t>
            </w:r>
          </w:p>
          <w:p w:rsidR="00F41D60" w:rsidRDefault="002A1733">
            <w:pPr>
              <w:pStyle w:val="TableParagraph"/>
              <w:spacing w:before="0"/>
              <w:ind w:left="1163" w:right="390" w:firstLine="568"/>
              <w:rPr>
                <w:b/>
                <w:sz w:val="24"/>
              </w:rPr>
            </w:pPr>
            <w:r>
              <w:rPr>
                <w:b/>
                <w:sz w:val="24"/>
              </w:rPr>
              <w:t>квалификации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результатами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</w:t>
            </w:r>
          </w:p>
        </w:tc>
      </w:tr>
      <w:tr w:rsidR="00F41D60" w:rsidTr="00C87A38">
        <w:trPr>
          <w:trHeight w:val="1545"/>
        </w:trPr>
        <w:tc>
          <w:tcPr>
            <w:tcW w:w="1786" w:type="dxa"/>
          </w:tcPr>
          <w:p w:rsidR="00F41D60" w:rsidRDefault="00F41D60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3690" w:type="dxa"/>
          </w:tcPr>
          <w:p w:rsidR="00F41D60" w:rsidRDefault="00F41D60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940" w:type="dxa"/>
          </w:tcPr>
          <w:p w:rsidR="00F41D60" w:rsidRDefault="002A1733">
            <w:pPr>
              <w:pStyle w:val="TableParagraph"/>
              <w:spacing w:before="109"/>
              <w:ind w:left="232" w:right="211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Соответствие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занимаемой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должности</w:t>
            </w:r>
          </w:p>
          <w:p w:rsidR="00F41D60" w:rsidRDefault="002A1733">
            <w:pPr>
              <w:pStyle w:val="TableParagraph"/>
              <w:spacing w:before="102"/>
              <w:ind w:left="228"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(%)</w:t>
            </w:r>
          </w:p>
        </w:tc>
        <w:tc>
          <w:tcPr>
            <w:tcW w:w="2410" w:type="dxa"/>
          </w:tcPr>
          <w:p w:rsidR="00F41D60" w:rsidRDefault="002A1733">
            <w:pPr>
              <w:pStyle w:val="TableParagraph"/>
              <w:spacing w:before="109"/>
              <w:ind w:left="118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Квалификационная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категория</w:t>
            </w:r>
          </w:p>
          <w:p w:rsidR="00F41D60" w:rsidRDefault="002A1733">
            <w:pPr>
              <w:pStyle w:val="TableParagraph"/>
              <w:spacing w:before="101"/>
              <w:ind w:left="113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(%)</w:t>
            </w:r>
          </w:p>
        </w:tc>
      </w:tr>
      <w:tr w:rsidR="00F41D60" w:rsidTr="00C87A38">
        <w:trPr>
          <w:trHeight w:val="793"/>
        </w:trPr>
        <w:tc>
          <w:tcPr>
            <w:tcW w:w="1786" w:type="dxa"/>
          </w:tcPr>
          <w:p w:rsidR="00F41D60" w:rsidRDefault="002A1733">
            <w:pPr>
              <w:pStyle w:val="TableParagraph"/>
              <w:ind w:left="116" w:right="165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  <w:tc>
          <w:tcPr>
            <w:tcW w:w="3690" w:type="dxa"/>
          </w:tcPr>
          <w:p w:rsidR="00F41D60" w:rsidRDefault="00C03FBB">
            <w:pPr>
              <w:pStyle w:val="TableParagraph"/>
              <w:ind w:right="88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r w:rsidR="002A1733">
              <w:rPr>
                <w:sz w:val="24"/>
              </w:rPr>
              <w:t>(100%)</w:t>
            </w:r>
          </w:p>
        </w:tc>
        <w:tc>
          <w:tcPr>
            <w:tcW w:w="1940" w:type="dxa"/>
          </w:tcPr>
          <w:p w:rsidR="00F41D60" w:rsidRDefault="00C03FBB">
            <w:pPr>
              <w:pStyle w:val="TableParagraph"/>
              <w:ind w:left="229" w:right="211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 w:rsidR="00F41D60" w:rsidRDefault="00C03FBB">
            <w:pPr>
              <w:pStyle w:val="TableParagraph"/>
              <w:ind w:left="118" w:right="271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  <w:r w:rsidR="002A1733">
              <w:rPr>
                <w:sz w:val="24"/>
              </w:rPr>
              <w:t>%</w:t>
            </w:r>
          </w:p>
        </w:tc>
      </w:tr>
      <w:tr w:rsidR="00F41D60" w:rsidTr="00C87A38">
        <w:trPr>
          <w:trHeight w:val="790"/>
        </w:trPr>
        <w:tc>
          <w:tcPr>
            <w:tcW w:w="1786" w:type="dxa"/>
          </w:tcPr>
          <w:p w:rsidR="00F41D60" w:rsidRDefault="002A1733">
            <w:pPr>
              <w:pStyle w:val="TableParagraph"/>
              <w:ind w:left="116" w:right="426"/>
              <w:rPr>
                <w:sz w:val="24"/>
              </w:rPr>
            </w:pPr>
            <w:r>
              <w:rPr>
                <w:spacing w:val="-1"/>
                <w:sz w:val="24"/>
              </w:rPr>
              <w:t>Руководящие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  <w:tc>
          <w:tcPr>
            <w:tcW w:w="3690" w:type="dxa"/>
          </w:tcPr>
          <w:p w:rsidR="00F41D60" w:rsidRDefault="00C03FBB">
            <w:pPr>
              <w:pStyle w:val="TableParagraph"/>
              <w:ind w:right="948"/>
              <w:jc w:val="right"/>
              <w:rPr>
                <w:sz w:val="24"/>
              </w:rPr>
            </w:pPr>
            <w:r>
              <w:rPr>
                <w:sz w:val="24"/>
              </w:rPr>
              <w:t>1 (</w:t>
            </w:r>
            <w:r w:rsidR="002A1733">
              <w:rPr>
                <w:sz w:val="24"/>
              </w:rPr>
              <w:t>100%)</w:t>
            </w:r>
          </w:p>
        </w:tc>
        <w:tc>
          <w:tcPr>
            <w:tcW w:w="1940" w:type="dxa"/>
          </w:tcPr>
          <w:p w:rsidR="00F41D60" w:rsidRDefault="002A1733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2410" w:type="dxa"/>
          </w:tcPr>
          <w:p w:rsidR="00F41D60" w:rsidRDefault="002A1733">
            <w:pPr>
              <w:pStyle w:val="TableParagraph"/>
              <w:ind w:left="118" w:right="96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</w:tbl>
    <w:p w:rsidR="00F41D60" w:rsidRDefault="00F41D60">
      <w:pPr>
        <w:pStyle w:val="a3"/>
        <w:spacing w:before="4"/>
        <w:ind w:left="0"/>
        <w:jc w:val="left"/>
        <w:rPr>
          <w:sz w:val="16"/>
        </w:rPr>
      </w:pPr>
    </w:p>
    <w:p w:rsidR="00F41D60" w:rsidRDefault="002A1733">
      <w:pPr>
        <w:pStyle w:val="1"/>
        <w:spacing w:before="90" w:line="280" w:lineRule="auto"/>
        <w:ind w:left="3995" w:right="1751" w:hanging="1617"/>
      </w:pPr>
      <w:r>
        <w:t>Профессиональное развитие и повышение квалификации</w:t>
      </w:r>
      <w:r>
        <w:rPr>
          <w:spacing w:val="-57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работников.</w:t>
      </w:r>
    </w:p>
    <w:p w:rsidR="00F41D60" w:rsidRDefault="002A1733">
      <w:pPr>
        <w:pStyle w:val="a3"/>
        <w:spacing w:line="276" w:lineRule="auto"/>
        <w:ind w:left="132" w:right="263" w:firstLine="828"/>
      </w:pPr>
      <w:r>
        <w:t>Педагоги непрерывно повышают уровень профессионального развития. 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среднего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обеспечивается освоением ими дополнительных профессиональных программ по</w:t>
      </w:r>
      <w:r>
        <w:rPr>
          <w:spacing w:val="1"/>
        </w:rPr>
        <w:t xml:space="preserve"> </w:t>
      </w:r>
      <w:r>
        <w:t>профилю</w:t>
      </w:r>
      <w:r>
        <w:rPr>
          <w:spacing w:val="-2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58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раз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три года.</w:t>
      </w:r>
    </w:p>
    <w:p w:rsidR="00F41D60" w:rsidRDefault="002A1733" w:rsidP="00C87A38">
      <w:pPr>
        <w:pStyle w:val="a3"/>
        <w:spacing w:line="276" w:lineRule="auto"/>
        <w:ind w:left="142" w:right="268" w:firstLine="960"/>
      </w:pP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C03FBB">
        <w:t>Андреевская ООШ</w:t>
      </w:r>
      <w:r>
        <w:t>»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план-график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ОУ.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прошедших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квалификации, соответствует плану-графику повышения квалификации с учётом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школы; тематика курсов актуальна и важна. Наблюдается динамика в повышении квалификации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ОУ,</w:t>
      </w:r>
      <w:r>
        <w:rPr>
          <w:spacing w:val="1"/>
        </w:rPr>
        <w:t xml:space="preserve"> </w:t>
      </w:r>
      <w:r>
        <w:t>растет</w:t>
      </w:r>
      <w:r>
        <w:rPr>
          <w:spacing w:val="1"/>
        </w:rPr>
        <w:t xml:space="preserve"> </w:t>
      </w:r>
      <w:r>
        <w:t>заинтересованность</w:t>
      </w:r>
      <w:r>
        <w:rPr>
          <w:spacing w:val="1"/>
        </w:rPr>
        <w:t xml:space="preserve"> </w:t>
      </w:r>
      <w:r>
        <w:t>педа</w:t>
      </w:r>
      <w:r>
        <w:t>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повышении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-57"/>
        </w:rPr>
        <w:t xml:space="preserve"> </w:t>
      </w:r>
      <w:r>
        <w:t>компетентности.</w:t>
      </w:r>
    </w:p>
    <w:p w:rsidR="00F41D60" w:rsidRDefault="002A1733" w:rsidP="00C87A38">
      <w:pPr>
        <w:pStyle w:val="a3"/>
        <w:spacing w:line="276" w:lineRule="auto"/>
        <w:ind w:left="142" w:right="267" w:firstLine="960"/>
      </w:pPr>
      <w:r>
        <w:t>Повышение квалификации проходит на базе различ</w:t>
      </w:r>
      <w:r w:rsidR="00C03FBB">
        <w:t xml:space="preserve">ных образовательных </w:t>
      </w:r>
      <w:r w:rsidR="00C87A38">
        <w:t>организаций г.Казани</w:t>
      </w:r>
      <w:r w:rsidR="00C03FBB">
        <w:t xml:space="preserve"> и Набережных Челнов.</w:t>
      </w:r>
    </w:p>
    <w:p w:rsidR="00F41D60" w:rsidRDefault="002A1733" w:rsidP="00C87A38">
      <w:pPr>
        <w:pStyle w:val="a3"/>
        <w:tabs>
          <w:tab w:val="left" w:pos="1164"/>
          <w:tab w:val="left" w:pos="2176"/>
          <w:tab w:val="left" w:pos="3340"/>
          <w:tab w:val="left" w:pos="3800"/>
          <w:tab w:val="left" w:pos="5761"/>
          <w:tab w:val="left" w:pos="7970"/>
        </w:tabs>
        <w:ind w:left="142" w:right="262"/>
      </w:pPr>
      <w:r>
        <w:t>Педагоги</w:t>
      </w:r>
      <w:r>
        <w:tab/>
        <w:t>прошли</w:t>
      </w:r>
      <w:r>
        <w:tab/>
        <w:t>обучение</w:t>
      </w:r>
      <w:r>
        <w:tab/>
        <w:t>по</w:t>
      </w:r>
      <w:r>
        <w:tab/>
        <w:t>дополнительным</w:t>
      </w:r>
      <w:r>
        <w:tab/>
        <w:t>профессиональным</w:t>
      </w:r>
      <w:r>
        <w:tab/>
        <w:t>программам</w:t>
      </w:r>
      <w:r>
        <w:t>:</w:t>
      </w:r>
    </w:p>
    <w:p w:rsidR="00F41D60" w:rsidRDefault="002A1733" w:rsidP="00C87A38">
      <w:pPr>
        <w:pStyle w:val="a3"/>
        <w:spacing w:before="41"/>
        <w:ind w:left="142" w:right="262"/>
      </w:pPr>
      <w:r>
        <w:t>«Методика</w:t>
      </w:r>
      <w:r>
        <w:rPr>
          <w:spacing w:val="58"/>
        </w:rPr>
        <w:t xml:space="preserve"> </w:t>
      </w:r>
      <w:r>
        <w:t>преподавания</w:t>
      </w:r>
      <w:r>
        <w:rPr>
          <w:spacing w:val="58"/>
        </w:rPr>
        <w:t xml:space="preserve"> </w:t>
      </w:r>
      <w:r>
        <w:t>курса</w:t>
      </w:r>
      <w:r>
        <w:rPr>
          <w:spacing w:val="58"/>
        </w:rPr>
        <w:t xml:space="preserve"> </w:t>
      </w:r>
      <w:r>
        <w:t>"Основы</w:t>
      </w:r>
      <w:r>
        <w:rPr>
          <w:spacing w:val="58"/>
        </w:rPr>
        <w:t xml:space="preserve"> </w:t>
      </w:r>
      <w:r>
        <w:t>религиозных</w:t>
      </w:r>
      <w:r>
        <w:rPr>
          <w:spacing w:val="58"/>
        </w:rPr>
        <w:t xml:space="preserve"> </w:t>
      </w:r>
      <w:r>
        <w:t>культур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светской</w:t>
      </w:r>
      <w:r>
        <w:rPr>
          <w:spacing w:val="58"/>
        </w:rPr>
        <w:t xml:space="preserve"> </w:t>
      </w:r>
      <w:r>
        <w:t>этики»,</w:t>
      </w:r>
      <w:r>
        <w:rPr>
          <w:spacing w:val="58"/>
        </w:rPr>
        <w:t xml:space="preserve"> </w:t>
      </w:r>
      <w:r>
        <w:t>Методика</w:t>
      </w:r>
      <w:r>
        <w:t>преподавания</w:t>
      </w:r>
      <w:r>
        <w:rPr>
          <w:spacing w:val="-5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духовно–</w:t>
      </w:r>
      <w:r>
        <w:rPr>
          <w:spacing w:val="-3"/>
        </w:rPr>
        <w:t xml:space="preserve"> </w:t>
      </w:r>
      <w:r>
        <w:t>нравственной</w:t>
      </w:r>
      <w:r>
        <w:rPr>
          <w:spacing w:val="-4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России»</w:t>
      </w:r>
      <w:r>
        <w:rPr>
          <w:spacing w:val="-1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</w:p>
    <w:p w:rsidR="00F41D60" w:rsidRDefault="00C87A38" w:rsidP="00C87A38">
      <w:pPr>
        <w:pStyle w:val="a3"/>
        <w:spacing w:before="41" w:line="276" w:lineRule="auto"/>
        <w:ind w:left="142" w:right="273" w:hanging="10"/>
      </w:pPr>
      <w:r>
        <w:t xml:space="preserve">       </w:t>
      </w:r>
      <w:r w:rsidR="002A1733">
        <w:t>Для достижения результатов основной образовательной программы в ходе ее</w:t>
      </w:r>
      <w:r w:rsidR="002A1733">
        <w:t xml:space="preserve"> реализации</w:t>
      </w:r>
      <w:r w:rsidR="002A1733">
        <w:rPr>
          <w:spacing w:val="1"/>
        </w:rPr>
        <w:t xml:space="preserve"> </w:t>
      </w:r>
      <w:r w:rsidR="002A1733">
        <w:t>определена</w:t>
      </w:r>
      <w:r w:rsidR="002A1733">
        <w:rPr>
          <w:spacing w:val="-4"/>
        </w:rPr>
        <w:t xml:space="preserve"> </w:t>
      </w:r>
      <w:r w:rsidR="002A1733">
        <w:t>стимулирующая часть фонда</w:t>
      </w:r>
      <w:r w:rsidR="002A1733">
        <w:rPr>
          <w:spacing w:val="-2"/>
        </w:rPr>
        <w:t xml:space="preserve"> </w:t>
      </w:r>
      <w:r w:rsidR="002A1733">
        <w:t>оплаты труда.</w:t>
      </w:r>
    </w:p>
    <w:p w:rsidR="00F41D60" w:rsidRDefault="002A1733" w:rsidP="00C87A38">
      <w:pPr>
        <w:pStyle w:val="a3"/>
        <w:ind w:left="142" w:right="268" w:hanging="10"/>
      </w:pPr>
      <w:r>
        <w:t>Ожидаемый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образования к реализации</w:t>
      </w:r>
      <w:r>
        <w:rPr>
          <w:spacing w:val="-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ООО:</w:t>
      </w:r>
    </w:p>
    <w:p w:rsidR="00F41D60" w:rsidRDefault="002A1733" w:rsidP="00C87A38">
      <w:pPr>
        <w:pStyle w:val="a3"/>
        <w:ind w:left="142" w:right="271" w:hanging="10"/>
      </w:pPr>
      <w:r>
        <w:t>-обеспечение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образования;</w:t>
      </w:r>
    </w:p>
    <w:p w:rsidR="00F41D60" w:rsidRDefault="002A1733" w:rsidP="00C87A38">
      <w:pPr>
        <w:pStyle w:val="a3"/>
        <w:ind w:left="142" w:right="270" w:hanging="10"/>
      </w:pPr>
      <w:r>
        <w:t>-освоение системы требований к структуре основной образовательной программы, результатам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реализации,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обучающихся;</w:t>
      </w:r>
    </w:p>
    <w:p w:rsidR="00F41D60" w:rsidRDefault="002A1733" w:rsidP="00C87A38">
      <w:pPr>
        <w:pStyle w:val="a3"/>
        <w:ind w:left="142" w:right="265" w:hanging="10"/>
      </w:pPr>
      <w:r>
        <w:t>-овладение</w:t>
      </w:r>
      <w:r>
        <w:rPr>
          <w:spacing w:val="1"/>
        </w:rPr>
        <w:t xml:space="preserve"> </w:t>
      </w:r>
      <w:r>
        <w:t>учебно-методи</w:t>
      </w:r>
      <w:r>
        <w:t>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информационно-методическими</w:t>
      </w:r>
      <w:r>
        <w:rPr>
          <w:spacing w:val="61"/>
        </w:rPr>
        <w:t xml:space="preserve"> </w:t>
      </w:r>
      <w:r>
        <w:t>ресурсами,</w:t>
      </w:r>
      <w:r>
        <w:rPr>
          <w:spacing w:val="1"/>
        </w:rPr>
        <w:t xml:space="preserve"> </w:t>
      </w:r>
      <w:r>
        <w:t>необходимыми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 решения</w:t>
      </w:r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ФГОС ООО.</w:t>
      </w:r>
    </w:p>
    <w:p w:rsidR="00F41D60" w:rsidRDefault="002A1733" w:rsidP="00C87A38">
      <w:pPr>
        <w:pStyle w:val="a3"/>
        <w:ind w:left="142" w:right="267" w:hanging="10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механизмов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квалификационного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lastRenderedPageBreak/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обеспечивающая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-2"/>
        </w:rPr>
        <w:t xml:space="preserve"> </w:t>
      </w:r>
      <w:r>
        <w:t>ФГОС ООО.</w:t>
      </w:r>
    </w:p>
    <w:p w:rsidR="00F41D60" w:rsidRDefault="002A1733">
      <w:pPr>
        <w:pStyle w:val="a3"/>
        <w:ind w:left="132" w:right="260" w:firstLine="1008"/>
      </w:pPr>
      <w:r>
        <w:t>Актуальные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</w:t>
      </w:r>
      <w:r>
        <w:t>ания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заседаниях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60"/>
        </w:rPr>
        <w:t xml:space="preserve"> </w:t>
      </w:r>
      <w:r>
        <w:t>организации, а также методическими и учебно-методическими объединениями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сфере общего образования,</w:t>
      </w:r>
      <w:r>
        <w:rPr>
          <w:spacing w:val="-2"/>
        </w:rPr>
        <w:t xml:space="preserve"> </w:t>
      </w:r>
      <w:r>
        <w:t>действующими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муниципальном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региональном уровнях.</w:t>
      </w:r>
    </w:p>
    <w:p w:rsidR="00F41D60" w:rsidRDefault="002A1733">
      <w:pPr>
        <w:pStyle w:val="a3"/>
        <w:ind w:left="132" w:right="268" w:firstLine="888"/>
      </w:pPr>
      <w:r>
        <w:t>Педагогическими работниками образовательной организации системно разрабатываются</w:t>
      </w:r>
      <w:r>
        <w:rPr>
          <w:spacing w:val="-57"/>
        </w:rPr>
        <w:t xml:space="preserve"> </w:t>
      </w:r>
      <w:r>
        <w:t>методические</w:t>
      </w:r>
      <w:r>
        <w:rPr>
          <w:spacing w:val="-3"/>
        </w:rPr>
        <w:t xml:space="preserve"> </w:t>
      </w:r>
      <w:r>
        <w:t>темы,</w:t>
      </w:r>
      <w:r>
        <w:rPr>
          <w:spacing w:val="-1"/>
        </w:rPr>
        <w:t xml:space="preserve"> </w:t>
      </w:r>
      <w:r>
        <w:t>отражающие</w:t>
      </w:r>
      <w:r>
        <w:rPr>
          <w:spacing w:val="-3"/>
        </w:rPr>
        <w:t xml:space="preserve"> </w:t>
      </w:r>
      <w:r>
        <w:t>их непрерывное</w:t>
      </w:r>
      <w:r>
        <w:rPr>
          <w:spacing w:val="-2"/>
        </w:rPr>
        <w:t xml:space="preserve"> </w:t>
      </w:r>
      <w:r>
        <w:t>профессиональное</w:t>
      </w:r>
      <w:r>
        <w:rPr>
          <w:spacing w:val="-6"/>
        </w:rPr>
        <w:t xml:space="preserve"> </w:t>
      </w:r>
      <w:r>
        <w:t>развитие.</w:t>
      </w:r>
    </w:p>
    <w:p w:rsidR="00F41D60" w:rsidRDefault="00F41D60">
      <w:pPr>
        <w:pStyle w:val="a3"/>
        <w:spacing w:before="2"/>
        <w:ind w:left="0"/>
        <w:jc w:val="left"/>
      </w:pPr>
    </w:p>
    <w:p w:rsidR="00F41D60" w:rsidRDefault="002A1733">
      <w:pPr>
        <w:pStyle w:val="1"/>
        <w:ind w:left="2724" w:right="760" w:hanging="2290"/>
      </w:pPr>
      <w:r>
        <w:t>Описание психолого-педагогических условий реализации основной образовательной</w:t>
      </w:r>
      <w:r>
        <w:rPr>
          <w:spacing w:val="-5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основного обще</w:t>
      </w:r>
      <w:r>
        <w:t>го образования</w:t>
      </w:r>
    </w:p>
    <w:p w:rsidR="00F41D60" w:rsidRDefault="002A1733">
      <w:pPr>
        <w:pStyle w:val="a3"/>
        <w:ind w:right="274"/>
      </w:pPr>
      <w:r>
        <w:t>Психолого-педагогические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стандарта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F41D60" w:rsidRDefault="002A1733">
      <w:pPr>
        <w:pStyle w:val="a3"/>
        <w:ind w:left="132" w:right="268" w:firstLine="283"/>
      </w:pPr>
      <w:r>
        <w:t>Система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реализующ</w:t>
      </w:r>
      <w:r>
        <w:t>им</w:t>
      </w:r>
      <w:r>
        <w:rPr>
          <w:spacing w:val="1"/>
        </w:rPr>
        <w:t xml:space="preserve"> </w:t>
      </w:r>
      <w:r>
        <w:t>социально-психологическое</w:t>
      </w:r>
      <w:r>
        <w:rPr>
          <w:spacing w:val="1"/>
        </w:rPr>
        <w:t xml:space="preserve"> </w:t>
      </w:r>
      <w:r>
        <w:t>проектирование,</w:t>
      </w:r>
      <w:r>
        <w:rPr>
          <w:spacing w:val="1"/>
        </w:rPr>
        <w:t xml:space="preserve"> </w:t>
      </w:r>
      <w:r>
        <w:t>экспертизу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 развития детей и молодежи, для охраны психологического здоровья и оказания</w:t>
      </w:r>
      <w:r>
        <w:rPr>
          <w:spacing w:val="1"/>
        </w:rPr>
        <w:t xml:space="preserve"> </w:t>
      </w:r>
      <w:r>
        <w:t>психолого-педагогической помощи (поддержки) всем участникам образовательного процесса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целями</w:t>
      </w:r>
      <w:r>
        <w:rPr>
          <w:spacing w:val="-2"/>
        </w:rPr>
        <w:t xml:space="preserve"> </w:t>
      </w:r>
      <w:r>
        <w:t>и задачами системы образования.</w:t>
      </w:r>
    </w:p>
    <w:p w:rsidR="00F41D60" w:rsidRDefault="002A1733">
      <w:pPr>
        <w:pStyle w:val="a3"/>
        <w:spacing w:before="1"/>
        <w:ind w:left="132" w:right="259" w:firstLine="283"/>
      </w:pPr>
      <w:r>
        <w:t>Цель психолого-педагогического сопровождения реализации ООП ООО - создание социально-</w:t>
      </w:r>
      <w:r>
        <w:rPr>
          <w:spacing w:val="-57"/>
        </w:rPr>
        <w:t xml:space="preserve"> </w:t>
      </w:r>
      <w:r>
        <w:t>психологических условий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успешного</w:t>
      </w:r>
      <w:r>
        <w:rPr>
          <w:spacing w:val="-2"/>
        </w:rPr>
        <w:t xml:space="preserve"> </w:t>
      </w:r>
      <w:r>
        <w:t>обучения.</w:t>
      </w:r>
    </w:p>
    <w:p w:rsidR="00F41D60" w:rsidRDefault="002A1733">
      <w:pPr>
        <w:pStyle w:val="a3"/>
        <w:ind w:left="132" w:right="268" w:firstLine="283"/>
      </w:pP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61"/>
        </w:rPr>
        <w:t xml:space="preserve"> </w:t>
      </w:r>
      <w:r>
        <w:t>обучающихся</w:t>
      </w:r>
      <w:r>
        <w:rPr>
          <w:spacing w:val="61"/>
        </w:rPr>
        <w:t xml:space="preserve"> </w:t>
      </w:r>
      <w:r>
        <w:t>педагогу-психологу</w:t>
      </w:r>
      <w:r>
        <w:rPr>
          <w:spacing w:val="1"/>
        </w:rPr>
        <w:t xml:space="preserve"> </w:t>
      </w:r>
      <w:r>
        <w:t>ППМСЦ «Гармония» совместно с педагогическим коллективом необходимо решить следующие</w:t>
      </w:r>
      <w:r>
        <w:rPr>
          <w:spacing w:val="1"/>
        </w:rPr>
        <w:t xml:space="preserve"> </w:t>
      </w:r>
      <w:r>
        <w:t>задачи:</w:t>
      </w:r>
    </w:p>
    <w:p w:rsidR="00F41D60" w:rsidRDefault="002A1733">
      <w:pPr>
        <w:pStyle w:val="a4"/>
        <w:numPr>
          <w:ilvl w:val="0"/>
          <w:numId w:val="3"/>
        </w:numPr>
        <w:tabs>
          <w:tab w:val="left" w:pos="314"/>
        </w:tabs>
        <w:ind w:right="270" w:firstLine="0"/>
        <w:jc w:val="both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отслеживать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психическом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состоянии.</w:t>
      </w:r>
    </w:p>
    <w:p w:rsidR="00F41D60" w:rsidRDefault="002A1733">
      <w:pPr>
        <w:pStyle w:val="a4"/>
        <w:numPr>
          <w:ilvl w:val="0"/>
          <w:numId w:val="3"/>
        </w:numPr>
        <w:tabs>
          <w:tab w:val="left" w:pos="314"/>
        </w:tabs>
        <w:ind w:right="263" w:firstLine="0"/>
        <w:jc w:val="both"/>
        <w:rPr>
          <w:sz w:val="24"/>
        </w:rPr>
      </w:pPr>
      <w:r>
        <w:rPr>
          <w:sz w:val="24"/>
        </w:rPr>
        <w:t>Совершенствовать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пятиклассников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средний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приспособиться</w:t>
      </w:r>
      <w:r>
        <w:rPr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новым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F41D60" w:rsidRDefault="002A1733">
      <w:pPr>
        <w:pStyle w:val="a4"/>
        <w:numPr>
          <w:ilvl w:val="0"/>
          <w:numId w:val="3"/>
        </w:numPr>
        <w:tabs>
          <w:tab w:val="left" w:pos="314"/>
        </w:tabs>
        <w:ind w:right="263" w:firstLine="0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социально-психологические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испытывающими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F41D60" w:rsidRDefault="002A1733">
      <w:pPr>
        <w:pStyle w:val="a4"/>
        <w:numPr>
          <w:ilvl w:val="0"/>
          <w:numId w:val="3"/>
        </w:numPr>
        <w:tabs>
          <w:tab w:val="left" w:pos="314"/>
        </w:tabs>
        <w:spacing w:before="1"/>
        <w:ind w:right="271" w:firstLine="0"/>
        <w:jc w:val="both"/>
        <w:rPr>
          <w:sz w:val="24"/>
        </w:rPr>
      </w:pPr>
      <w:r>
        <w:rPr>
          <w:sz w:val="24"/>
        </w:rPr>
        <w:t>Формировать у обучающихся способности к самопознанию, саморазвитию и самоопределению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социализации.</w:t>
      </w:r>
    </w:p>
    <w:p w:rsidR="00F41D60" w:rsidRDefault="002A1733" w:rsidP="00C87A38">
      <w:pPr>
        <w:pStyle w:val="a4"/>
        <w:numPr>
          <w:ilvl w:val="0"/>
          <w:numId w:val="3"/>
        </w:numPr>
        <w:tabs>
          <w:tab w:val="left" w:pos="314"/>
        </w:tabs>
        <w:ind w:left="314"/>
        <w:jc w:val="both"/>
        <w:rPr>
          <w:sz w:val="24"/>
        </w:rPr>
      </w:pPr>
      <w:r>
        <w:rPr>
          <w:sz w:val="24"/>
        </w:rPr>
        <w:t>Оказывать</w:t>
      </w:r>
      <w:r>
        <w:rPr>
          <w:spacing w:val="23"/>
          <w:sz w:val="24"/>
        </w:rPr>
        <w:t xml:space="preserve"> </w:t>
      </w:r>
      <w:r>
        <w:rPr>
          <w:sz w:val="24"/>
        </w:rPr>
        <w:t>психолого-педагогическую</w:t>
      </w:r>
      <w:r>
        <w:rPr>
          <w:spacing w:val="24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24"/>
          <w:sz w:val="24"/>
        </w:rPr>
        <w:t xml:space="preserve"> </w:t>
      </w:r>
      <w:r>
        <w:rPr>
          <w:sz w:val="24"/>
        </w:rPr>
        <w:t>всех</w:t>
      </w:r>
      <w:r>
        <w:rPr>
          <w:spacing w:val="24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2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4"/>
          <w:sz w:val="24"/>
        </w:rPr>
        <w:t xml:space="preserve"> </w:t>
      </w:r>
      <w:r>
        <w:rPr>
          <w:sz w:val="24"/>
        </w:rPr>
        <w:t>процесса</w:t>
      </w:r>
    </w:p>
    <w:p w:rsidR="00C87A38" w:rsidRDefault="00C87A38" w:rsidP="00C87A38">
      <w:pPr>
        <w:tabs>
          <w:tab w:val="left" w:pos="314"/>
        </w:tabs>
        <w:jc w:val="both"/>
        <w:rPr>
          <w:sz w:val="24"/>
        </w:rPr>
      </w:pPr>
    </w:p>
    <w:p w:rsidR="00C87A38" w:rsidRPr="00C87A38" w:rsidRDefault="00C87A38" w:rsidP="00C87A38">
      <w:pPr>
        <w:tabs>
          <w:tab w:val="left" w:pos="314"/>
        </w:tabs>
        <w:jc w:val="both"/>
        <w:rPr>
          <w:sz w:val="24"/>
        </w:rPr>
        <w:sectPr w:rsidR="00C87A38" w:rsidRPr="00C87A38">
          <w:pgSz w:w="11910" w:h="16840"/>
          <w:pgMar w:top="460" w:right="580" w:bottom="1480" w:left="860" w:header="0" w:footer="1289" w:gutter="0"/>
          <w:cols w:space="720"/>
        </w:sectPr>
      </w:pPr>
    </w:p>
    <w:p w:rsidR="00F41D60" w:rsidRDefault="002A1733">
      <w:pPr>
        <w:pStyle w:val="a3"/>
        <w:spacing w:before="68"/>
        <w:ind w:right="267"/>
      </w:pPr>
      <w:r>
        <w:lastRenderedPageBreak/>
        <w:t>п</w:t>
      </w:r>
      <w:r>
        <w:t>утем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вариативности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диверсификации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-3"/>
        </w:rPr>
        <w:t xml:space="preserve"> </w:t>
      </w:r>
      <w:r>
        <w:t>сопровождения</w:t>
      </w:r>
      <w:r>
        <w:rPr>
          <w:spacing w:val="-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процесса.</w:t>
      </w:r>
    </w:p>
    <w:p w:rsidR="00F41D60" w:rsidRDefault="002A1733">
      <w:pPr>
        <w:pStyle w:val="a3"/>
        <w:ind w:right="265" w:firstLine="120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деятельности:</w:t>
      </w:r>
    </w:p>
    <w:p w:rsidR="00F41D60" w:rsidRDefault="002A1733">
      <w:pPr>
        <w:pStyle w:val="a3"/>
        <w:ind w:right="266"/>
      </w:pPr>
      <w:r>
        <w:t>-Психолого-педагогическая</w:t>
      </w:r>
      <w:r>
        <w:rPr>
          <w:spacing w:val="1"/>
        </w:rPr>
        <w:t xml:space="preserve"> </w:t>
      </w:r>
      <w:r>
        <w:t>диагностика,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учащихся: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6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новообразований,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личностных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межличностных</w:t>
      </w:r>
      <w:r>
        <w:rPr>
          <w:spacing w:val="-2"/>
        </w:rPr>
        <w:t xml:space="preserve"> </w:t>
      </w:r>
      <w:r>
        <w:t>образований</w:t>
      </w:r>
      <w:r>
        <w:rPr>
          <w:spacing w:val="-3"/>
        </w:rPr>
        <w:t xml:space="preserve"> </w:t>
      </w:r>
      <w:r>
        <w:t>возрастным</w:t>
      </w:r>
      <w:r>
        <w:rPr>
          <w:spacing w:val="-4"/>
        </w:rPr>
        <w:t xml:space="preserve"> </w:t>
      </w:r>
      <w:r>
        <w:t>ориентирам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требованиям</w:t>
      </w:r>
      <w:r>
        <w:rPr>
          <w:spacing w:val="-3"/>
        </w:rPr>
        <w:t xml:space="preserve"> </w:t>
      </w:r>
      <w:r>
        <w:t>общества.</w:t>
      </w:r>
    </w:p>
    <w:p w:rsidR="00F41D60" w:rsidRDefault="002A1733">
      <w:pPr>
        <w:pStyle w:val="a3"/>
        <w:ind w:right="262"/>
      </w:pPr>
      <w:r>
        <w:t>-Консультативная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тех,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которыми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психологу</w:t>
      </w:r>
      <w:r>
        <w:rPr>
          <w:spacing w:val="-9"/>
        </w:rPr>
        <w:t xml:space="preserve"> </w:t>
      </w:r>
      <w:r>
        <w:t>обращаются</w:t>
      </w:r>
      <w:r>
        <w:rPr>
          <w:spacing w:val="-1"/>
        </w:rPr>
        <w:t xml:space="preserve"> </w:t>
      </w:r>
      <w:r>
        <w:t>педагоги,</w:t>
      </w:r>
      <w:r>
        <w:rPr>
          <w:spacing w:val="-1"/>
        </w:rPr>
        <w:t xml:space="preserve"> </w:t>
      </w:r>
      <w:r>
        <w:t>обучающиеся,</w:t>
      </w:r>
      <w:r>
        <w:rPr>
          <w:spacing w:val="-1"/>
        </w:rPr>
        <w:t xml:space="preserve"> </w:t>
      </w:r>
      <w:r>
        <w:t>родители.</w:t>
      </w:r>
    </w:p>
    <w:p w:rsidR="00F41D60" w:rsidRDefault="002A1733">
      <w:pPr>
        <w:pStyle w:val="a3"/>
        <w:ind w:right="265"/>
      </w:pPr>
      <w:r>
        <w:t>-Психологическое</w:t>
      </w:r>
      <w:r>
        <w:rPr>
          <w:spacing w:val="1"/>
        </w:rPr>
        <w:t xml:space="preserve"> </w:t>
      </w:r>
      <w:r>
        <w:t>просвещение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-3"/>
        </w:rPr>
        <w:t xml:space="preserve"> </w:t>
      </w:r>
      <w:r>
        <w:t>компетентности</w:t>
      </w:r>
      <w:r>
        <w:rPr>
          <w:spacing w:val="-2"/>
        </w:rPr>
        <w:t xml:space="preserve"> </w:t>
      </w:r>
      <w:r>
        <w:t>педагогов,</w:t>
      </w:r>
      <w:r>
        <w:rPr>
          <w:spacing w:val="-3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обучающихся.</w:t>
      </w:r>
    </w:p>
    <w:p w:rsidR="00F41D60" w:rsidRDefault="002A1733">
      <w:pPr>
        <w:pStyle w:val="a3"/>
        <w:ind w:right="264"/>
      </w:pPr>
      <w:r>
        <w:t>-Развивающая работа, ориентированная на оказание помощи детям, испытывающим трудности 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адаптации,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проявляться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поведении,</w:t>
      </w:r>
      <w:r>
        <w:rPr>
          <w:spacing w:val="1"/>
        </w:rPr>
        <w:t xml:space="preserve"> </w:t>
      </w:r>
      <w:r>
        <w:t>обучении,</w:t>
      </w:r>
      <w:r>
        <w:rPr>
          <w:spacing w:val="1"/>
        </w:rPr>
        <w:t xml:space="preserve"> </w:t>
      </w:r>
      <w:r>
        <w:t>самочувствии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-2"/>
        </w:rPr>
        <w:t xml:space="preserve"> </w:t>
      </w:r>
      <w:r>
        <w:t>развивающей</w:t>
      </w:r>
      <w:r>
        <w:rPr>
          <w:spacing w:val="-1"/>
        </w:rPr>
        <w:t xml:space="preserve"> </w:t>
      </w:r>
      <w:r>
        <w:t>работы.</w:t>
      </w:r>
    </w:p>
    <w:p w:rsidR="00F41D60" w:rsidRDefault="002A1733">
      <w:pPr>
        <w:pStyle w:val="a3"/>
        <w:spacing w:before="1"/>
        <w:ind w:right="265" w:firstLine="60"/>
      </w:pPr>
      <w:r>
        <w:t>Все</w:t>
      </w:r>
      <w:r>
        <w:rPr>
          <w:spacing w:val="1"/>
        </w:rPr>
        <w:t xml:space="preserve"> </w:t>
      </w:r>
      <w:r>
        <w:t>обозначенные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-2"/>
        </w:rPr>
        <w:t xml:space="preserve"> </w:t>
      </w:r>
      <w:r>
        <w:t>отражены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этапах деятельности.</w:t>
      </w:r>
    </w:p>
    <w:p w:rsidR="00F41D60" w:rsidRDefault="00F41D60">
      <w:pPr>
        <w:pStyle w:val="a3"/>
        <w:ind w:left="0"/>
        <w:jc w:val="left"/>
      </w:pPr>
    </w:p>
    <w:p w:rsidR="00F41D60" w:rsidRDefault="002A1733">
      <w:pPr>
        <w:pStyle w:val="1"/>
        <w:ind w:left="1363"/>
      </w:pPr>
      <w:r>
        <w:t>I</w:t>
      </w:r>
      <w:r>
        <w:rPr>
          <w:spacing w:val="-5"/>
        </w:rPr>
        <w:t xml:space="preserve"> </w:t>
      </w:r>
      <w:r>
        <w:t>этап</w:t>
      </w:r>
      <w:r>
        <w:rPr>
          <w:spacing w:val="-3"/>
        </w:rPr>
        <w:t xml:space="preserve"> </w:t>
      </w:r>
      <w:r>
        <w:t>(5</w:t>
      </w:r>
      <w:r>
        <w:rPr>
          <w:spacing w:val="-3"/>
        </w:rPr>
        <w:t xml:space="preserve"> </w:t>
      </w:r>
      <w:r>
        <w:t>класс)</w:t>
      </w:r>
      <w:r>
        <w:rPr>
          <w:spacing w:val="-5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переход</w:t>
      </w:r>
      <w:r>
        <w:rPr>
          <w:spacing w:val="-3"/>
        </w:rPr>
        <w:t xml:space="preserve"> </w:t>
      </w:r>
      <w:r>
        <w:t>обучающегося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новый</w:t>
      </w:r>
      <w:r>
        <w:rPr>
          <w:spacing w:val="-3"/>
        </w:rPr>
        <w:t xml:space="preserve"> </w:t>
      </w:r>
      <w:r>
        <w:t>уровень</w:t>
      </w:r>
      <w:r>
        <w:rPr>
          <w:spacing w:val="-5"/>
        </w:rPr>
        <w:t xml:space="preserve"> </w:t>
      </w:r>
      <w:r>
        <w:t>образования</w:t>
      </w:r>
    </w:p>
    <w:p w:rsidR="00F41D60" w:rsidRDefault="002A1733">
      <w:pPr>
        <w:pStyle w:val="a3"/>
        <w:spacing w:before="3"/>
        <w:ind w:left="132" w:right="263" w:firstLine="283"/>
      </w:pP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придается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социально-психологической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этап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поддержки при переходе в средний уровень и формами работы с детьми. Главное- создание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адаптации.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фр</w:t>
      </w:r>
      <w:r>
        <w:t>онтальная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"/>
        </w:rPr>
        <w:t xml:space="preserve"> </w:t>
      </w:r>
      <w:r>
        <w:t>диагностика,</w:t>
      </w:r>
      <w:r>
        <w:rPr>
          <w:spacing w:val="1"/>
        </w:rPr>
        <w:t xml:space="preserve"> </w:t>
      </w:r>
      <w:r>
        <w:t>создается</w:t>
      </w:r>
      <w:r>
        <w:rPr>
          <w:spacing w:val="1"/>
        </w:rPr>
        <w:t xml:space="preserve"> </w:t>
      </w:r>
      <w:r>
        <w:t>банк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интеллектуальном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</w:t>
      </w:r>
      <w:r>
        <w:rPr>
          <w:spacing w:val="57"/>
        </w:rPr>
        <w:t xml:space="preserve"> </w:t>
      </w:r>
      <w:r>
        <w:t>развитии,</w:t>
      </w:r>
      <w:r>
        <w:rPr>
          <w:spacing w:val="57"/>
        </w:rPr>
        <w:t xml:space="preserve"> </w:t>
      </w:r>
      <w:r>
        <w:t>о</w:t>
      </w:r>
      <w:r>
        <w:rPr>
          <w:spacing w:val="57"/>
        </w:rPr>
        <w:t xml:space="preserve"> </w:t>
      </w:r>
      <w:r>
        <w:t>формировании</w:t>
      </w:r>
      <w:r>
        <w:rPr>
          <w:spacing w:val="57"/>
        </w:rPr>
        <w:t xml:space="preserve"> </w:t>
      </w:r>
      <w:r>
        <w:t>УУД</w:t>
      </w:r>
      <w:r>
        <w:rPr>
          <w:spacing w:val="57"/>
        </w:rPr>
        <w:t xml:space="preserve"> </w:t>
      </w:r>
      <w:r>
        <w:t>обучающихся.</w:t>
      </w:r>
      <w:r>
        <w:rPr>
          <w:spacing w:val="57"/>
        </w:rPr>
        <w:t xml:space="preserve"> </w:t>
      </w:r>
      <w:r>
        <w:t>Индивидуальная</w:t>
      </w:r>
      <w:r>
        <w:rPr>
          <w:spacing w:val="57"/>
        </w:rPr>
        <w:t xml:space="preserve"> </w:t>
      </w:r>
      <w:r>
        <w:t>диагностика</w:t>
      </w:r>
      <w:r>
        <w:rPr>
          <w:spacing w:val="-58"/>
        </w:rPr>
        <w:t xml:space="preserve"> </w:t>
      </w:r>
      <w:r>
        <w:t>проводится по запросу педагогов или родителей обучающихся. Комплекс методик обследования</w:t>
      </w:r>
      <w:r>
        <w:rPr>
          <w:spacing w:val="1"/>
        </w:rPr>
        <w:t xml:space="preserve"> </w:t>
      </w:r>
      <w:r>
        <w:t>адаптационного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показательные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процессы:</w:t>
      </w:r>
      <w:r>
        <w:rPr>
          <w:spacing w:val="1"/>
        </w:rPr>
        <w:t xml:space="preserve"> </w:t>
      </w:r>
      <w:r>
        <w:t>мотивация учения,</w:t>
      </w:r>
      <w:r>
        <w:rPr>
          <w:spacing w:val="2"/>
        </w:rPr>
        <w:t xml:space="preserve"> </w:t>
      </w:r>
      <w:r>
        <w:t>самочувствие,</w:t>
      </w:r>
      <w:r>
        <w:rPr>
          <w:spacing w:val="1"/>
        </w:rPr>
        <w:t xml:space="preserve"> </w:t>
      </w:r>
      <w:r>
        <w:t>тревожность.</w:t>
      </w:r>
    </w:p>
    <w:p w:rsidR="00F41D60" w:rsidRDefault="00F41D60">
      <w:pPr>
        <w:pStyle w:val="a3"/>
        <w:spacing w:before="11"/>
        <w:ind w:left="0"/>
        <w:jc w:val="left"/>
        <w:rPr>
          <w:sz w:val="23"/>
        </w:rPr>
      </w:pPr>
    </w:p>
    <w:p w:rsidR="00F41D60" w:rsidRDefault="002A1733">
      <w:pPr>
        <w:pStyle w:val="a3"/>
      </w:pP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данного</w:t>
      </w:r>
      <w:r>
        <w:rPr>
          <w:spacing w:val="-5"/>
        </w:rPr>
        <w:t xml:space="preserve"> </w:t>
      </w:r>
      <w:r>
        <w:t>этапа</w:t>
      </w:r>
      <w:r>
        <w:rPr>
          <w:spacing w:val="-4"/>
        </w:rPr>
        <w:t xml:space="preserve"> </w:t>
      </w:r>
      <w:r>
        <w:t>(с</w:t>
      </w:r>
      <w:r>
        <w:rPr>
          <w:spacing w:val="-6"/>
        </w:rPr>
        <w:t xml:space="preserve"> </w:t>
      </w:r>
      <w:r>
        <w:t>сентября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май)</w:t>
      </w:r>
      <w:r>
        <w:rPr>
          <w:spacing w:val="-4"/>
        </w:rPr>
        <w:t xml:space="preserve"> </w:t>
      </w:r>
      <w:r>
        <w:t>предполагается:</w:t>
      </w:r>
    </w:p>
    <w:p w:rsidR="00F41D60" w:rsidRDefault="002A1733">
      <w:pPr>
        <w:pStyle w:val="a3"/>
        <w:ind w:right="262"/>
      </w:pPr>
      <w:r>
        <w:t>-Проведение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диагностики,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-2"/>
        </w:rPr>
        <w:t xml:space="preserve"> </w:t>
      </w:r>
      <w:r>
        <w:t>адаптации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учебному</w:t>
      </w:r>
      <w:r>
        <w:rPr>
          <w:spacing w:val="-7"/>
        </w:rPr>
        <w:t xml:space="preserve"> </w:t>
      </w:r>
      <w:r>
        <w:t>процессу.</w:t>
      </w:r>
    </w:p>
    <w:p w:rsidR="00F41D60" w:rsidRDefault="002A1733">
      <w:pPr>
        <w:pStyle w:val="a3"/>
        <w:ind w:right="271"/>
      </w:pPr>
      <w:r>
        <w:t>-Проведение консультационной и просветительской работы с родителями пятиклассников для</w:t>
      </w:r>
      <w:r>
        <w:rPr>
          <w:spacing w:val="1"/>
        </w:rPr>
        <w:t xml:space="preserve"> </w:t>
      </w:r>
      <w:r>
        <w:t>ознакомления</w:t>
      </w:r>
      <w:r>
        <w:rPr>
          <w:spacing w:val="-3"/>
        </w:rPr>
        <w:t xml:space="preserve"> </w:t>
      </w:r>
      <w:r>
        <w:t>взрослых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t>задачами и</w:t>
      </w:r>
      <w:r>
        <w:rPr>
          <w:spacing w:val="-2"/>
        </w:rPr>
        <w:t xml:space="preserve"> </w:t>
      </w:r>
      <w:r>
        <w:t>трудностями</w:t>
      </w:r>
      <w:r>
        <w:rPr>
          <w:spacing w:val="-3"/>
        </w:rPr>
        <w:t xml:space="preserve"> </w:t>
      </w:r>
      <w:r>
        <w:t>адаптационного</w:t>
      </w:r>
      <w:r>
        <w:rPr>
          <w:spacing w:val="-6"/>
        </w:rPr>
        <w:t xml:space="preserve"> </w:t>
      </w:r>
      <w:r>
        <w:t>периода.</w:t>
      </w:r>
    </w:p>
    <w:p w:rsidR="00F41D60" w:rsidRDefault="002A1733">
      <w:pPr>
        <w:pStyle w:val="a3"/>
        <w:ind w:right="270"/>
      </w:pPr>
      <w:r>
        <w:t>-Проведение</w:t>
      </w:r>
      <w:r>
        <w:rPr>
          <w:spacing w:val="1"/>
        </w:rPr>
        <w:t xml:space="preserve"> </w:t>
      </w:r>
      <w:r>
        <w:t>консультационной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просветительской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направлении</w:t>
      </w:r>
      <w:r>
        <w:rPr>
          <w:spacing w:val="-57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изменяющейся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среде.</w:t>
      </w:r>
    </w:p>
    <w:p w:rsidR="00F41D60" w:rsidRDefault="002A1733">
      <w:pPr>
        <w:pStyle w:val="a3"/>
        <w:spacing w:before="1"/>
        <w:ind w:right="262"/>
      </w:pPr>
      <w:r>
        <w:t>-Проведение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консультаций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УУД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ФГОС.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направить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-2"/>
        </w:rPr>
        <w:t xml:space="preserve"> </w:t>
      </w:r>
      <w:r>
        <w:t>особенностями и</w:t>
      </w:r>
      <w:r>
        <w:rPr>
          <w:spacing w:val="-2"/>
        </w:rPr>
        <w:t xml:space="preserve"> </w:t>
      </w:r>
      <w:r>
        <w:t>возможностями школьников.</w:t>
      </w:r>
    </w:p>
    <w:p w:rsidR="00F41D60" w:rsidRDefault="002A1733">
      <w:pPr>
        <w:pStyle w:val="a3"/>
        <w:ind w:right="264"/>
      </w:pPr>
      <w:r>
        <w:t>-Коррекционно-развивающая работа проводится с двумя целевыми группами: обучающимися с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(разрабатывается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консилиума),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испытывающими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адаптаци</w:t>
      </w:r>
      <w:r>
        <w:t>онного периода. Занятия проводятся как в индивидуальной, так и в групповой</w:t>
      </w:r>
      <w:r>
        <w:rPr>
          <w:spacing w:val="60"/>
        </w:rPr>
        <w:t xml:space="preserve"> </w:t>
      </w:r>
      <w:r>
        <w:t>форме.</w:t>
      </w:r>
      <w:r>
        <w:rPr>
          <w:spacing w:val="1"/>
        </w:rPr>
        <w:t xml:space="preserve"> </w:t>
      </w:r>
      <w:r>
        <w:t>Их задача - настроить обучающихся на предъявляемую основной школой систему требований,</w:t>
      </w:r>
      <w:r>
        <w:rPr>
          <w:spacing w:val="1"/>
        </w:rPr>
        <w:t xml:space="preserve"> </w:t>
      </w:r>
      <w:r>
        <w:t>снять</w:t>
      </w:r>
      <w:r>
        <w:rPr>
          <w:spacing w:val="1"/>
        </w:rPr>
        <w:t xml:space="preserve"> </w:t>
      </w:r>
      <w:r>
        <w:t>чрезмерное</w:t>
      </w:r>
      <w:r>
        <w:rPr>
          <w:spacing w:val="1"/>
        </w:rPr>
        <w:t xml:space="preserve"> </w:t>
      </w:r>
      <w:r>
        <w:t>психическое</w:t>
      </w:r>
      <w:r>
        <w:rPr>
          <w:spacing w:val="1"/>
        </w:rPr>
        <w:t xml:space="preserve"> </w:t>
      </w:r>
      <w:r>
        <w:t>напряжение,</w:t>
      </w:r>
      <w:r>
        <w:rPr>
          <w:spacing w:val="1"/>
        </w:rPr>
        <w:t xml:space="preserve"> </w:t>
      </w:r>
      <w:r>
        <w:t>сформировать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-57"/>
        </w:rPr>
        <w:t xml:space="preserve"> </w:t>
      </w:r>
      <w:r>
        <w:t>нав</w:t>
      </w:r>
      <w:r>
        <w:t>ыки, необходимые для установления межличностных отношений, общения и сотрудничества,</w:t>
      </w:r>
      <w:r>
        <w:rPr>
          <w:spacing w:val="1"/>
        </w:rPr>
        <w:t xml:space="preserve"> </w:t>
      </w:r>
      <w:r>
        <w:t>оказать</w:t>
      </w:r>
      <w:r>
        <w:rPr>
          <w:spacing w:val="-3"/>
        </w:rPr>
        <w:t xml:space="preserve"> </w:t>
      </w:r>
      <w:r>
        <w:t>помощь обучающимся</w:t>
      </w:r>
      <w:r>
        <w:rPr>
          <w:spacing w:val="-1"/>
        </w:rPr>
        <w:t xml:space="preserve"> </w:t>
      </w:r>
      <w:r>
        <w:t>в усвоении школьных</w:t>
      </w:r>
      <w:r>
        <w:rPr>
          <w:spacing w:val="1"/>
        </w:rPr>
        <w:t xml:space="preserve"> </w:t>
      </w:r>
      <w:r>
        <w:t>правил.</w:t>
      </w:r>
    </w:p>
    <w:p w:rsidR="00F41D60" w:rsidRDefault="00F41D60">
      <w:pPr>
        <w:sectPr w:rsidR="00F41D60">
          <w:pgSz w:w="11910" w:h="16840"/>
          <w:pgMar w:top="460" w:right="580" w:bottom="1480" w:left="860" w:header="0" w:footer="1289" w:gutter="0"/>
          <w:cols w:space="720"/>
        </w:sectPr>
      </w:pPr>
    </w:p>
    <w:p w:rsidR="00F41D60" w:rsidRDefault="002A1733">
      <w:pPr>
        <w:pStyle w:val="a3"/>
        <w:spacing w:before="68"/>
        <w:ind w:right="261"/>
      </w:pPr>
      <w:r>
        <w:lastRenderedPageBreak/>
        <w:t>-Аналитическая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-8"/>
        </w:rPr>
        <w:t xml:space="preserve"> </w:t>
      </w:r>
      <w:r>
        <w:t>сопровождению</w:t>
      </w:r>
      <w:r>
        <w:rPr>
          <w:spacing w:val="-2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ООО,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2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следующий</w:t>
      </w:r>
      <w:r>
        <w:rPr>
          <w:spacing w:val="-2"/>
        </w:rPr>
        <w:t xml:space="preserve"> </w:t>
      </w:r>
      <w:r>
        <w:t>год.</w:t>
      </w:r>
    </w:p>
    <w:p w:rsidR="00F41D60" w:rsidRDefault="00F41D60">
      <w:pPr>
        <w:pStyle w:val="a3"/>
        <w:ind w:left="0"/>
        <w:jc w:val="left"/>
      </w:pPr>
    </w:p>
    <w:p w:rsidR="00F41D60" w:rsidRDefault="002A1733">
      <w:pPr>
        <w:pStyle w:val="1"/>
        <w:ind w:left="1104"/>
      </w:pPr>
      <w:r>
        <w:t>2</w:t>
      </w:r>
      <w:r>
        <w:rPr>
          <w:spacing w:val="-5"/>
        </w:rPr>
        <w:t xml:space="preserve"> </w:t>
      </w:r>
      <w:r>
        <w:t>этап</w:t>
      </w:r>
      <w:r>
        <w:rPr>
          <w:spacing w:val="-6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психолого-педагогическое</w:t>
      </w:r>
      <w:r>
        <w:rPr>
          <w:spacing w:val="-5"/>
        </w:rPr>
        <w:t xml:space="preserve"> </w:t>
      </w:r>
      <w:r>
        <w:t>сопровождение</w:t>
      </w:r>
      <w:r>
        <w:rPr>
          <w:spacing w:val="-9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t>6-8</w:t>
      </w:r>
      <w:r>
        <w:rPr>
          <w:spacing w:val="-8"/>
        </w:rPr>
        <w:t xml:space="preserve"> </w:t>
      </w:r>
      <w:r>
        <w:t>классов</w:t>
      </w:r>
    </w:p>
    <w:p w:rsidR="00F41D60" w:rsidRDefault="00C87A38" w:rsidP="00C87A38">
      <w:pPr>
        <w:pStyle w:val="a3"/>
        <w:tabs>
          <w:tab w:val="left" w:pos="3367"/>
        </w:tabs>
        <w:spacing w:before="3"/>
      </w:pPr>
      <w:r>
        <w:t>Работа   по сопровождению</w:t>
      </w:r>
      <w:r>
        <w:tab/>
        <w:t>6-8 классов определяется</w:t>
      </w:r>
      <w:r w:rsidR="002A1733">
        <w:tab/>
        <w:t xml:space="preserve">запросом        </w:t>
      </w:r>
      <w:r w:rsidR="002A1733">
        <w:rPr>
          <w:spacing w:val="41"/>
        </w:rPr>
        <w:t xml:space="preserve"> </w:t>
      </w:r>
      <w:r w:rsidR="002A1733">
        <w:t>со</w:t>
      </w:r>
      <w:r w:rsidR="002A1733">
        <w:tab/>
        <w:t xml:space="preserve">стороны  </w:t>
      </w:r>
      <w:r w:rsidR="002A1733">
        <w:rPr>
          <w:spacing w:val="37"/>
        </w:rPr>
        <w:t xml:space="preserve"> </w:t>
      </w:r>
      <w:r>
        <w:t>родителей,</w:t>
      </w:r>
      <w:r w:rsidR="00C03FBB">
        <w:t xml:space="preserve"> </w:t>
      </w:r>
      <w:r w:rsidR="002A1733">
        <w:t>обучающихся</w:t>
      </w:r>
      <w:r w:rsidR="002A1733">
        <w:rPr>
          <w:spacing w:val="-58"/>
        </w:rPr>
        <w:t xml:space="preserve"> </w:t>
      </w:r>
      <w:r>
        <w:rPr>
          <w:spacing w:val="-58"/>
        </w:rPr>
        <w:t xml:space="preserve">        </w:t>
      </w:r>
      <w:r w:rsidR="002A1733">
        <w:t>и</w:t>
      </w:r>
      <w:r w:rsidR="002A1733">
        <w:rPr>
          <w:spacing w:val="-1"/>
        </w:rPr>
        <w:t xml:space="preserve"> </w:t>
      </w:r>
      <w:r w:rsidR="002A1733">
        <w:t>администрации школы.</w:t>
      </w:r>
    </w:p>
    <w:p w:rsidR="00F41D60" w:rsidRDefault="002A1733" w:rsidP="00C87A38">
      <w:pPr>
        <w:pStyle w:val="a3"/>
      </w:pPr>
      <w:r>
        <w:t>В</w:t>
      </w:r>
      <w:r>
        <w:rPr>
          <w:spacing w:val="-8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этапа</w:t>
      </w:r>
      <w:r>
        <w:rPr>
          <w:spacing w:val="-6"/>
        </w:rPr>
        <w:t xml:space="preserve"> </w:t>
      </w:r>
      <w:r>
        <w:t>(с</w:t>
      </w:r>
      <w:r>
        <w:rPr>
          <w:spacing w:val="-4"/>
        </w:rPr>
        <w:t xml:space="preserve"> </w:t>
      </w:r>
      <w:r>
        <w:t>сентября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май)</w:t>
      </w:r>
      <w:r>
        <w:rPr>
          <w:spacing w:val="-3"/>
        </w:rPr>
        <w:t xml:space="preserve"> </w:t>
      </w:r>
      <w:r>
        <w:t>предполагается:</w:t>
      </w:r>
    </w:p>
    <w:p w:rsidR="00F41D60" w:rsidRDefault="002A1733">
      <w:pPr>
        <w:pStyle w:val="a3"/>
        <w:ind w:right="268"/>
      </w:pPr>
      <w:r>
        <w:t>-Проведение</w:t>
      </w:r>
      <w:r>
        <w:rPr>
          <w:spacing w:val="1"/>
        </w:rPr>
        <w:t xml:space="preserve"> </w:t>
      </w:r>
      <w:r>
        <w:t>психолого-педагогической</w:t>
      </w:r>
      <w:r>
        <w:rPr>
          <w:spacing w:val="1"/>
        </w:rPr>
        <w:t xml:space="preserve"> </w:t>
      </w:r>
      <w:r>
        <w:t>диагностики,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вновь</w:t>
      </w:r>
      <w:r>
        <w:rPr>
          <w:spacing w:val="1"/>
        </w:rPr>
        <w:t xml:space="preserve"> </w:t>
      </w:r>
      <w:r>
        <w:t>прибывших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процессу,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микроклимата</w:t>
      </w:r>
      <w:r>
        <w:rPr>
          <w:spacing w:val="1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коллективов,</w:t>
      </w:r>
      <w:r>
        <w:rPr>
          <w:spacing w:val="-3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тревожности, сформированности УУД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F41D60" w:rsidRDefault="002A1733">
      <w:pPr>
        <w:pStyle w:val="a3"/>
        <w:ind w:right="273"/>
      </w:pPr>
      <w:r>
        <w:t>-Проведение</w:t>
      </w:r>
      <w:r>
        <w:rPr>
          <w:spacing w:val="1"/>
        </w:rPr>
        <w:t xml:space="preserve"> </w:t>
      </w:r>
      <w:r>
        <w:t>консультационной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просветительской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периодов</w:t>
      </w:r>
      <w:r>
        <w:rPr>
          <w:spacing w:val="1"/>
        </w:rPr>
        <w:t xml:space="preserve"> </w:t>
      </w:r>
      <w:r>
        <w:t>развития.</w:t>
      </w:r>
    </w:p>
    <w:p w:rsidR="00F41D60" w:rsidRDefault="002A1733">
      <w:pPr>
        <w:pStyle w:val="a3"/>
        <w:ind w:right="272"/>
      </w:pPr>
      <w:r>
        <w:t>-Проведение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консультаций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выявлению</w:t>
      </w:r>
      <w:r>
        <w:rPr>
          <w:spacing w:val="1"/>
        </w:rPr>
        <w:t xml:space="preserve"> </w:t>
      </w:r>
      <w:r>
        <w:t>возможных сложностей в формировании УУД и реализации ФГОС, что позволяет направить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и возможностями школьников.</w:t>
      </w:r>
    </w:p>
    <w:p w:rsidR="00F41D60" w:rsidRDefault="002A1733">
      <w:pPr>
        <w:pStyle w:val="a3"/>
        <w:ind w:left="131"/>
      </w:pPr>
      <w:r>
        <w:t>-Проведение</w:t>
      </w:r>
      <w:r>
        <w:rPr>
          <w:spacing w:val="-9"/>
        </w:rPr>
        <w:t xml:space="preserve"> </w:t>
      </w:r>
      <w:r>
        <w:t>консультационной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просветительской работы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обучающимися</w:t>
      </w:r>
    </w:p>
    <w:p w:rsidR="00F41D60" w:rsidRDefault="002A1733">
      <w:pPr>
        <w:pStyle w:val="a3"/>
        <w:ind w:left="141" w:right="117"/>
      </w:pPr>
      <w:r>
        <w:t>-Коррекционно-развивающая работа проводится обучающимися с (разрабатывается и реализуется</w:t>
      </w:r>
      <w:r>
        <w:rPr>
          <w:spacing w:val="1"/>
        </w:rPr>
        <w:t xml:space="preserve"> </w:t>
      </w:r>
      <w:r>
        <w:t>специалистами ОУ по результатам диагностических обследований, либо п</w:t>
      </w:r>
      <w:r>
        <w:t>о запросу участников</w:t>
      </w:r>
      <w:r>
        <w:rPr>
          <w:spacing w:val="1"/>
        </w:rPr>
        <w:t xml:space="preserve"> </w:t>
      </w:r>
      <w:r>
        <w:t>образовательного процесса). Занятия проводятся как в индивидуальной, так и в групповой форме.</w:t>
      </w:r>
      <w:r>
        <w:rPr>
          <w:spacing w:val="1"/>
        </w:rPr>
        <w:t xml:space="preserve"> </w:t>
      </w:r>
      <w:r>
        <w:t>Их задача - помочь обучающимся преодолевать сложности подросткового возраста, негативизм,</w:t>
      </w:r>
      <w:r>
        <w:rPr>
          <w:spacing w:val="1"/>
        </w:rPr>
        <w:t xml:space="preserve"> </w:t>
      </w:r>
      <w:r>
        <w:t>корректировать проблемы на личностном, эмоционально</w:t>
      </w:r>
      <w:r>
        <w:t>м уровнях, снять чрезмерное психическое</w:t>
      </w:r>
      <w:r>
        <w:rPr>
          <w:spacing w:val="-57"/>
        </w:rPr>
        <w:t xml:space="preserve"> </w:t>
      </w:r>
      <w:r>
        <w:t>напряжение,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навыки,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сотрудничества,</w:t>
      </w:r>
      <w:r>
        <w:rPr>
          <w:spacing w:val="1"/>
        </w:rPr>
        <w:t xml:space="preserve"> </w:t>
      </w:r>
      <w:r>
        <w:t>оказать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вновь</w:t>
      </w:r>
      <w:r>
        <w:rPr>
          <w:spacing w:val="1"/>
        </w:rPr>
        <w:t xml:space="preserve"> </w:t>
      </w:r>
      <w:r>
        <w:t>прибывшим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усвоении</w:t>
      </w:r>
      <w:r>
        <w:rPr>
          <w:spacing w:val="-1"/>
        </w:rPr>
        <w:t xml:space="preserve"> </w:t>
      </w:r>
      <w:r>
        <w:t>школьных</w:t>
      </w:r>
      <w:r>
        <w:rPr>
          <w:spacing w:val="-1"/>
        </w:rPr>
        <w:t xml:space="preserve"> </w:t>
      </w:r>
      <w:r>
        <w:t>правил.</w:t>
      </w:r>
    </w:p>
    <w:p w:rsidR="00F41D60" w:rsidRDefault="002A1733">
      <w:pPr>
        <w:pStyle w:val="a3"/>
        <w:ind w:right="261"/>
      </w:pPr>
      <w:r>
        <w:t>-Аналитическая</w:t>
      </w:r>
      <w:r>
        <w:rPr>
          <w:spacing w:val="1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психолого-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-8"/>
        </w:rPr>
        <w:t xml:space="preserve"> </w:t>
      </w:r>
      <w:r>
        <w:t>сопровождению</w:t>
      </w:r>
      <w:r>
        <w:rPr>
          <w:spacing w:val="-2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ООО,</w:t>
      </w:r>
      <w:r>
        <w:rPr>
          <w:spacing w:val="-3"/>
        </w:rPr>
        <w:t xml:space="preserve"> </w:t>
      </w:r>
      <w:r>
        <w:t>планирование</w:t>
      </w:r>
      <w:r>
        <w:rPr>
          <w:spacing w:val="-3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следующий</w:t>
      </w:r>
      <w:r>
        <w:rPr>
          <w:spacing w:val="-3"/>
        </w:rPr>
        <w:t xml:space="preserve"> </w:t>
      </w:r>
      <w:r>
        <w:t>год.</w:t>
      </w:r>
    </w:p>
    <w:p w:rsidR="00F41D60" w:rsidRDefault="00F41D60">
      <w:pPr>
        <w:pStyle w:val="a3"/>
        <w:spacing w:before="5"/>
        <w:ind w:left="0"/>
        <w:jc w:val="left"/>
      </w:pPr>
    </w:p>
    <w:p w:rsidR="00F41D60" w:rsidRDefault="002A1733">
      <w:pPr>
        <w:pStyle w:val="1"/>
        <w:ind w:left="3935" w:right="1410" w:hanging="2648"/>
        <w:jc w:val="left"/>
      </w:pPr>
      <w:r>
        <w:t>Психолого-педагогическая экспертиза уровня сформированности УУД</w:t>
      </w:r>
      <w:r>
        <w:rPr>
          <w:spacing w:val="-57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9 класса</w:t>
      </w:r>
    </w:p>
    <w:p w:rsidR="00F41D60" w:rsidRDefault="002A1733">
      <w:pPr>
        <w:pStyle w:val="a3"/>
        <w:spacing w:line="270" w:lineRule="exact"/>
      </w:pP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данного</w:t>
      </w:r>
      <w:r>
        <w:rPr>
          <w:spacing w:val="-5"/>
        </w:rPr>
        <w:t xml:space="preserve"> </w:t>
      </w:r>
      <w:r>
        <w:t>этапа</w:t>
      </w:r>
      <w:r>
        <w:rPr>
          <w:spacing w:val="-4"/>
        </w:rPr>
        <w:t xml:space="preserve"> </w:t>
      </w:r>
      <w:r>
        <w:t>(с</w:t>
      </w:r>
      <w:r>
        <w:rPr>
          <w:spacing w:val="-6"/>
        </w:rPr>
        <w:t xml:space="preserve"> </w:t>
      </w:r>
      <w:r>
        <w:t>сентя</w:t>
      </w:r>
      <w:r>
        <w:t>бря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май)</w:t>
      </w:r>
      <w:r>
        <w:rPr>
          <w:spacing w:val="-4"/>
        </w:rPr>
        <w:t xml:space="preserve"> </w:t>
      </w:r>
      <w:r>
        <w:t>предполагается:</w:t>
      </w:r>
    </w:p>
    <w:p w:rsidR="00F41D60" w:rsidRDefault="00F41D60">
      <w:pPr>
        <w:pStyle w:val="a3"/>
        <w:spacing w:before="2"/>
        <w:ind w:left="0"/>
        <w:jc w:val="left"/>
      </w:pPr>
    </w:p>
    <w:p w:rsidR="00F41D60" w:rsidRDefault="002A1733">
      <w:pPr>
        <w:pStyle w:val="a4"/>
        <w:numPr>
          <w:ilvl w:val="0"/>
          <w:numId w:val="2"/>
        </w:numPr>
        <w:tabs>
          <w:tab w:val="left" w:pos="314"/>
        </w:tabs>
        <w:ind w:right="267" w:firstLine="0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 уровня сформированности универсальных учебных действий; готовности к выбору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маршрута при</w:t>
      </w:r>
      <w:r>
        <w:rPr>
          <w:spacing w:val="-2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классе.</w:t>
      </w:r>
    </w:p>
    <w:p w:rsidR="00F41D60" w:rsidRDefault="002A1733">
      <w:pPr>
        <w:pStyle w:val="a4"/>
        <w:numPr>
          <w:ilvl w:val="0"/>
          <w:numId w:val="2"/>
        </w:numPr>
        <w:tabs>
          <w:tab w:val="left" w:pos="314"/>
        </w:tabs>
        <w:ind w:right="270" w:firstLine="0"/>
        <w:jc w:val="both"/>
        <w:rPr>
          <w:sz w:val="24"/>
        </w:rPr>
      </w:pPr>
      <w:r>
        <w:rPr>
          <w:sz w:val="24"/>
        </w:rPr>
        <w:t>Проведение курсов по выбору, направленных на самоопределение подростков и выбор ими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маршрута.</w:t>
      </w:r>
    </w:p>
    <w:p w:rsidR="00F41D60" w:rsidRDefault="002A1733">
      <w:pPr>
        <w:pStyle w:val="a4"/>
        <w:numPr>
          <w:ilvl w:val="0"/>
          <w:numId w:val="2"/>
        </w:numPr>
        <w:tabs>
          <w:tab w:val="left" w:pos="314"/>
        </w:tabs>
        <w:ind w:right="264" w:firstLine="0"/>
        <w:jc w:val="both"/>
        <w:rPr>
          <w:sz w:val="24"/>
        </w:rPr>
      </w:pPr>
      <w:r>
        <w:rPr>
          <w:sz w:val="24"/>
        </w:rPr>
        <w:t>Проведение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маршрут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bookmarkStart w:id="0" w:name="_GoBack"/>
      <w:bookmarkEnd w:id="0"/>
      <w:r w:rsidR="00C87A38">
        <w:rPr>
          <w:sz w:val="24"/>
        </w:rPr>
        <w:t>профессиональных</w:t>
      </w:r>
      <w:r w:rsidR="00C87A38">
        <w:rPr>
          <w:spacing w:val="-1"/>
          <w:sz w:val="24"/>
        </w:rPr>
        <w:t xml:space="preserve"> </w:t>
      </w:r>
      <w:r w:rsidR="00C87A38">
        <w:rPr>
          <w:sz w:val="24"/>
        </w:rPr>
        <w:t>интересов,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склонностей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(по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3"/>
          <w:sz w:val="24"/>
        </w:rPr>
        <w:t xml:space="preserve"> </w:t>
      </w:r>
      <w:r>
        <w:rPr>
          <w:sz w:val="24"/>
        </w:rPr>
        <w:t>диагностик).</w:t>
      </w:r>
    </w:p>
    <w:p w:rsidR="00F41D60" w:rsidRDefault="002A1733">
      <w:pPr>
        <w:pStyle w:val="a4"/>
        <w:numPr>
          <w:ilvl w:val="0"/>
          <w:numId w:val="2"/>
        </w:numPr>
        <w:tabs>
          <w:tab w:val="left" w:pos="314"/>
        </w:tabs>
        <w:ind w:right="270" w:firstLine="0"/>
        <w:jc w:val="both"/>
        <w:rPr>
          <w:sz w:val="24"/>
        </w:rPr>
      </w:pPr>
      <w:r>
        <w:rPr>
          <w:sz w:val="24"/>
        </w:rPr>
        <w:t>Организация и проведение собеседования по готовности к выбору обучающимися дальнейшего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маршрута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путей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z w:val="24"/>
        </w:rPr>
        <w:t>стижения.</w:t>
      </w:r>
    </w:p>
    <w:p w:rsidR="00F41D60" w:rsidRDefault="00F41D60">
      <w:pPr>
        <w:pStyle w:val="a3"/>
        <w:spacing w:before="10"/>
        <w:ind w:left="0"/>
        <w:jc w:val="left"/>
      </w:pPr>
    </w:p>
    <w:p w:rsidR="00F41D60" w:rsidRDefault="002A1733">
      <w:pPr>
        <w:pStyle w:val="1"/>
        <w:ind w:left="3005" w:right="1557" w:hanging="2540"/>
      </w:pPr>
      <w:r>
        <w:t>Финансово-экономические условия реализации образовательной программы</w:t>
      </w:r>
      <w:r>
        <w:rPr>
          <w:spacing w:val="-57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 образования</w:t>
      </w:r>
    </w:p>
    <w:p w:rsidR="00F41D60" w:rsidRDefault="002A1733">
      <w:pPr>
        <w:pStyle w:val="a3"/>
        <w:ind w:left="132" w:right="262" w:firstLine="708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государственные гарантии прав на получение общедоступного и бесплатного основного общего</w:t>
      </w:r>
      <w:r>
        <w:rPr>
          <w:spacing w:val="1"/>
        </w:rPr>
        <w:t xml:space="preserve"> </w:t>
      </w:r>
      <w:r>
        <w:t>образования. Объем действующих расходных обязательств отражается в муниципальном задании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F41D60" w:rsidRDefault="00F41D60">
      <w:pPr>
        <w:sectPr w:rsidR="00F41D60">
          <w:pgSz w:w="11910" w:h="16840"/>
          <w:pgMar w:top="460" w:right="580" w:bottom="1480" w:left="860" w:header="0" w:footer="1289" w:gutter="0"/>
          <w:cols w:space="720"/>
        </w:sectPr>
      </w:pPr>
    </w:p>
    <w:p w:rsidR="00F41D60" w:rsidRDefault="002A1733">
      <w:pPr>
        <w:pStyle w:val="a3"/>
        <w:spacing w:before="68"/>
        <w:ind w:left="132" w:right="267" w:firstLine="708"/>
      </w:pPr>
      <w:r>
        <w:lastRenderedPageBreak/>
        <w:t>Муниципальное</w:t>
      </w:r>
      <w:r>
        <w:rPr>
          <w:spacing w:val="1"/>
        </w:rPr>
        <w:t xml:space="preserve"> </w:t>
      </w:r>
      <w:r>
        <w:t>за</w:t>
      </w:r>
      <w:r>
        <w:t>дание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-58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(содержание)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(работы),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ее</w:t>
      </w:r>
      <w:r>
        <w:rPr>
          <w:spacing w:val="6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(выполнения).</w:t>
      </w:r>
    </w:p>
    <w:p w:rsidR="00F41D60" w:rsidRDefault="002A1733">
      <w:pPr>
        <w:pStyle w:val="a3"/>
        <w:ind w:left="132" w:right="264" w:firstLine="708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задания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оказанию</w:t>
      </w:r>
      <w:r>
        <w:rPr>
          <w:spacing w:val="-5"/>
        </w:rPr>
        <w:t xml:space="preserve"> </w:t>
      </w:r>
      <w:r>
        <w:t>муниципальных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услуг</w:t>
      </w:r>
    </w:p>
    <w:p w:rsidR="00F41D60" w:rsidRDefault="002A1733">
      <w:pPr>
        <w:pStyle w:val="a3"/>
        <w:ind w:left="132" w:right="264" w:firstLine="708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– гарантированный ми</w:t>
      </w:r>
      <w:r>
        <w:t>нимально допустимый объем финансовых средств в год в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основного</w:t>
      </w:r>
      <w:r>
        <w:rPr>
          <w:spacing w:val="-2"/>
        </w:rPr>
        <w:t xml:space="preserve"> </w:t>
      </w:r>
      <w:r>
        <w:t>общего образования, включая:</w:t>
      </w:r>
    </w:p>
    <w:p w:rsidR="00F41D60" w:rsidRDefault="002A1733" w:rsidP="00C03FBB">
      <w:pPr>
        <w:pStyle w:val="a3"/>
        <w:spacing w:before="1"/>
        <w:ind w:right="-20"/>
        <w:jc w:val="left"/>
      </w:pPr>
      <w:r>
        <w:t>-расходы</w:t>
      </w:r>
      <w:r>
        <w:rPr>
          <w:spacing w:val="6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оплату</w:t>
      </w:r>
      <w:r>
        <w:rPr>
          <w:spacing w:val="5"/>
        </w:rPr>
        <w:t xml:space="preserve"> </w:t>
      </w:r>
      <w:r>
        <w:t>труда</w:t>
      </w:r>
      <w:r>
        <w:rPr>
          <w:spacing w:val="5"/>
        </w:rPr>
        <w:t xml:space="preserve"> </w:t>
      </w:r>
      <w:r>
        <w:t>работников,</w:t>
      </w:r>
      <w:r>
        <w:rPr>
          <w:spacing w:val="6"/>
        </w:rPr>
        <w:t xml:space="preserve"> </w:t>
      </w:r>
      <w:r>
        <w:t>реализующих</w:t>
      </w:r>
      <w:r>
        <w:rPr>
          <w:spacing w:val="9"/>
        </w:rPr>
        <w:t xml:space="preserve"> </w:t>
      </w:r>
      <w:r>
        <w:t>образовательную</w:t>
      </w:r>
      <w:r w:rsidR="00C03FBB">
        <w:t xml:space="preserve"> </w:t>
      </w:r>
      <w:r>
        <w:t>программу</w:t>
      </w:r>
      <w:r>
        <w:rPr>
          <w:spacing w:val="-7"/>
        </w:rPr>
        <w:t xml:space="preserve"> </w:t>
      </w:r>
      <w:r>
        <w:t>основного</w:t>
      </w:r>
      <w:r>
        <w:rPr>
          <w:spacing w:val="-57"/>
        </w:rPr>
        <w:t xml:space="preserve"> </w:t>
      </w:r>
      <w:r>
        <w:t>общего образования;</w:t>
      </w:r>
    </w:p>
    <w:p w:rsidR="00F41D60" w:rsidRDefault="002A1733">
      <w:pPr>
        <w:pStyle w:val="a3"/>
        <w:spacing w:before="12"/>
        <w:jc w:val="left"/>
      </w:pPr>
      <w:r>
        <w:t>-расходы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приобретение</w:t>
      </w:r>
      <w:r>
        <w:rPr>
          <w:spacing w:val="-5"/>
        </w:rPr>
        <w:t xml:space="preserve"> </w:t>
      </w:r>
      <w:r>
        <w:t>учебников;</w:t>
      </w:r>
    </w:p>
    <w:p w:rsidR="00F41D60" w:rsidRDefault="002A1733">
      <w:pPr>
        <w:pStyle w:val="a3"/>
        <w:spacing w:before="17"/>
        <w:jc w:val="left"/>
      </w:pPr>
      <w:r>
        <w:t>-прочие</w:t>
      </w:r>
      <w:r>
        <w:rPr>
          <w:spacing w:val="-3"/>
        </w:rPr>
        <w:t xml:space="preserve"> </w:t>
      </w:r>
      <w:r>
        <w:t>расходы</w:t>
      </w:r>
    </w:p>
    <w:p w:rsidR="00F41D60" w:rsidRDefault="002A1733">
      <w:pPr>
        <w:pStyle w:val="a3"/>
        <w:spacing w:before="7"/>
        <w:ind w:left="132" w:right="276" w:firstLine="708"/>
      </w:pPr>
      <w:r>
        <w:t>Порядок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доведения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ассигнований,</w:t>
      </w:r>
      <w:r>
        <w:rPr>
          <w:spacing w:val="1"/>
        </w:rPr>
        <w:t xml:space="preserve"> </w:t>
      </w:r>
      <w:r>
        <w:t>рассчитанных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 нормативов бюджетного финансирования в расчете на одного обучающегося,</w:t>
      </w:r>
      <w:r>
        <w:rPr>
          <w:spacing w:val="1"/>
        </w:rPr>
        <w:t xml:space="preserve"> </w:t>
      </w:r>
      <w:r>
        <w:t>должен обеспечить нормативно-правовое регулирование на региональном уровне следующих</w:t>
      </w:r>
      <w:r>
        <w:rPr>
          <w:spacing w:val="1"/>
        </w:rPr>
        <w:t xml:space="preserve"> </w:t>
      </w:r>
      <w:r>
        <w:t>положений:</w:t>
      </w:r>
    </w:p>
    <w:p w:rsidR="00F41D60" w:rsidRDefault="002A1733">
      <w:pPr>
        <w:pStyle w:val="a3"/>
        <w:spacing w:before="2"/>
        <w:ind w:right="268"/>
      </w:pPr>
      <w:r>
        <w:t>-сохранение уровня финансирования по статьям расходов, включенным в величину норматива</w:t>
      </w:r>
      <w:r>
        <w:rPr>
          <w:spacing w:val="1"/>
        </w:rPr>
        <w:t xml:space="preserve"> </w:t>
      </w:r>
      <w:r>
        <w:t>затрат на реализацию образовательной программы основного общего образован</w:t>
      </w:r>
      <w:r>
        <w:t>ия (заработная</w:t>
      </w:r>
      <w:r>
        <w:rPr>
          <w:spacing w:val="1"/>
        </w:rPr>
        <w:t xml:space="preserve"> </w:t>
      </w:r>
      <w:r>
        <w:t>плата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начислениями,</w:t>
      </w:r>
      <w:r>
        <w:rPr>
          <w:spacing w:val="1"/>
        </w:rPr>
        <w:t xml:space="preserve"> </w:t>
      </w:r>
      <w:r>
        <w:t>прочие</w:t>
      </w:r>
      <w:r>
        <w:rPr>
          <w:spacing w:val="1"/>
        </w:rPr>
        <w:t xml:space="preserve"> </w:t>
      </w:r>
      <w:r>
        <w:t>текущие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-2"/>
        </w:rPr>
        <w:t xml:space="preserve"> </w:t>
      </w:r>
      <w:r>
        <w:t>связанных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деятельностью</w:t>
      </w:r>
      <w:r>
        <w:rPr>
          <w:spacing w:val="-2"/>
        </w:rPr>
        <w:t xml:space="preserve"> </w:t>
      </w:r>
      <w:r>
        <w:t>общеобразовательных</w:t>
      </w:r>
      <w:r>
        <w:rPr>
          <w:spacing w:val="-1"/>
        </w:rPr>
        <w:t xml:space="preserve"> </w:t>
      </w:r>
      <w:r>
        <w:t>организаций);</w:t>
      </w:r>
    </w:p>
    <w:p w:rsidR="00F41D60" w:rsidRDefault="002A1733">
      <w:pPr>
        <w:pStyle w:val="a3"/>
        <w:spacing w:before="2"/>
        <w:ind w:right="262"/>
      </w:pPr>
      <w:r>
        <w:t>-возможность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межбюджетных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(бюджет субъекта Российской Федерации – местный бюджет), но и на уровне внутрибюджетных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(местный</w:t>
      </w:r>
      <w:r>
        <w:rPr>
          <w:spacing w:val="1"/>
        </w:rPr>
        <w:t xml:space="preserve"> </w:t>
      </w:r>
      <w:r>
        <w:t>бюджет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общеобразовательная</w:t>
      </w:r>
      <w:r>
        <w:rPr>
          <w:spacing w:val="1"/>
        </w:rPr>
        <w:t xml:space="preserve"> </w:t>
      </w:r>
      <w:r>
        <w:t>организация)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организации.</w:t>
      </w:r>
    </w:p>
    <w:p w:rsidR="00F41D60" w:rsidRDefault="002A1733">
      <w:pPr>
        <w:pStyle w:val="a3"/>
        <w:ind w:left="132" w:right="263" w:firstLine="708"/>
      </w:pPr>
      <w:r>
        <w:t>Нормативные затраты на оказание муниципальных услуг включают в</w:t>
      </w:r>
      <w:r>
        <w:t xml:space="preserve"> себя затраты 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средней</w:t>
      </w:r>
      <w:r>
        <w:rPr>
          <w:spacing w:val="6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 педагогических работников за выполняемую ими учебную (преподавательскую) работу и</w:t>
      </w:r>
      <w:r>
        <w:rPr>
          <w:spacing w:val="1"/>
        </w:rPr>
        <w:t xml:space="preserve"> </w:t>
      </w:r>
      <w:r>
        <w:t xml:space="preserve">другую работу, определяемого в соответствии с Указами Президента </w:t>
      </w:r>
      <w:r>
        <w:t>Российской Федерации,</w:t>
      </w:r>
      <w:r>
        <w:rPr>
          <w:spacing w:val="1"/>
        </w:rPr>
        <w:t xml:space="preserve"> </w:t>
      </w:r>
      <w:r>
        <w:t>нормативно-правовыми актами Правительства Российской Федерации, органов государственной</w:t>
      </w:r>
      <w:r>
        <w:rPr>
          <w:spacing w:val="1"/>
        </w:rPr>
        <w:t xml:space="preserve"> </w:t>
      </w:r>
      <w:r>
        <w:t>власти субъектов Российской Федерации, органов местного самоуправления. Расходы на 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общеобразо</w:t>
      </w:r>
      <w:r>
        <w:t>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включаемые органами государственной власти субъектов Российской Федерации в нормативы</w:t>
      </w:r>
      <w:r>
        <w:rPr>
          <w:spacing w:val="1"/>
        </w:rPr>
        <w:t xml:space="preserve"> </w:t>
      </w:r>
      <w:r>
        <w:t>финансового обеспечения, не могут быть ниже уровня, соответствующего средней заработной</w:t>
      </w:r>
      <w:r>
        <w:rPr>
          <w:spacing w:val="1"/>
        </w:rPr>
        <w:t xml:space="preserve"> </w:t>
      </w:r>
      <w:r>
        <w:t>плате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соответствующем</w:t>
      </w:r>
      <w:r>
        <w:rPr>
          <w:spacing w:val="1"/>
        </w:rPr>
        <w:t xml:space="preserve"> </w:t>
      </w:r>
      <w:r>
        <w:t>субъекте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</w:t>
      </w:r>
      <w:r>
        <w:t>ерритории</w:t>
      </w:r>
      <w:r>
        <w:rPr>
          <w:spacing w:val="6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расположены</w:t>
      </w:r>
      <w:r>
        <w:rPr>
          <w:spacing w:val="-3"/>
        </w:rPr>
        <w:t xml:space="preserve"> </w:t>
      </w:r>
      <w:r>
        <w:t>общеобразовательные</w:t>
      </w:r>
      <w:r>
        <w:rPr>
          <w:spacing w:val="-3"/>
        </w:rPr>
        <w:t xml:space="preserve"> </w:t>
      </w:r>
      <w:r>
        <w:t>организации.</w:t>
      </w:r>
    </w:p>
    <w:p w:rsidR="00F41D60" w:rsidRDefault="002A1733">
      <w:pPr>
        <w:pStyle w:val="a3"/>
        <w:ind w:left="132" w:right="267" w:firstLine="708"/>
      </w:pPr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56"/>
        </w:rPr>
        <w:t xml:space="preserve"> </w:t>
      </w:r>
      <w:r>
        <w:t>организации</w:t>
      </w:r>
      <w:r>
        <w:rPr>
          <w:spacing w:val="56"/>
        </w:rPr>
        <w:t xml:space="preserve"> </w:t>
      </w:r>
      <w:r>
        <w:t>на</w:t>
      </w:r>
      <w:r>
        <w:rPr>
          <w:spacing w:val="57"/>
        </w:rPr>
        <w:t xml:space="preserve"> </w:t>
      </w:r>
      <w:r>
        <w:t>текущий</w:t>
      </w:r>
      <w:r>
        <w:rPr>
          <w:spacing w:val="56"/>
        </w:rPr>
        <w:t xml:space="preserve"> </w:t>
      </w:r>
      <w:r>
        <w:t>финансовый</w:t>
      </w:r>
      <w:r>
        <w:rPr>
          <w:spacing w:val="56"/>
        </w:rPr>
        <w:t xml:space="preserve"> </w:t>
      </w:r>
      <w:r>
        <w:t>год,</w:t>
      </w:r>
      <w:r>
        <w:rPr>
          <w:spacing w:val="57"/>
        </w:rPr>
        <w:t xml:space="preserve"> </w:t>
      </w:r>
      <w:r>
        <w:t>установленного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соответствии</w:t>
      </w:r>
      <w:r>
        <w:rPr>
          <w:spacing w:val="57"/>
        </w:rPr>
        <w:t xml:space="preserve"> </w:t>
      </w:r>
      <w:r>
        <w:t>с</w:t>
      </w:r>
      <w:r>
        <w:rPr>
          <w:spacing w:val="-58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57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</w:t>
      </w:r>
      <w:r>
        <w:rPr>
          <w:spacing w:val="1"/>
        </w:rPr>
        <w:t xml:space="preserve"> </w:t>
      </w:r>
      <w:r>
        <w:t>нормативным</w:t>
      </w:r>
      <w:r>
        <w:rPr>
          <w:spacing w:val="1"/>
        </w:rPr>
        <w:t xml:space="preserve"> </w:t>
      </w:r>
      <w:r>
        <w:t>актом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организации, устанавливающим</w:t>
      </w:r>
      <w:r>
        <w:rPr>
          <w:spacing w:val="-5"/>
        </w:rPr>
        <w:t xml:space="preserve"> </w:t>
      </w:r>
      <w:r>
        <w:t>положение</w:t>
      </w:r>
      <w:r>
        <w:rPr>
          <w:spacing w:val="-2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оплате</w:t>
      </w:r>
      <w:r>
        <w:rPr>
          <w:spacing w:val="-3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работников.</w:t>
      </w:r>
    </w:p>
    <w:p w:rsidR="00F41D60" w:rsidRDefault="002A1733">
      <w:pPr>
        <w:pStyle w:val="a3"/>
        <w:ind w:left="132" w:right="267" w:firstLine="708"/>
      </w:pPr>
      <w:r>
        <w:t>Размеры,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локальными нормативными</w:t>
      </w:r>
      <w:r>
        <w:rPr>
          <w:spacing w:val="1"/>
        </w:rPr>
        <w:t xml:space="preserve"> </w:t>
      </w:r>
      <w:r>
        <w:t>актами 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 локальных 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 деятельности и результатов, разработанные в со</w:t>
      </w:r>
      <w:r>
        <w:t>ответствии с требованиями ФГОС к</w:t>
      </w:r>
      <w:r>
        <w:rPr>
          <w:spacing w:val="1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образовательной программы</w:t>
      </w:r>
      <w:r>
        <w:rPr>
          <w:spacing w:val="-2"/>
        </w:rPr>
        <w:t xml:space="preserve"> </w:t>
      </w:r>
      <w:r>
        <w:t>основного общего образования.</w:t>
      </w:r>
    </w:p>
    <w:p w:rsidR="00F41D60" w:rsidRDefault="002A1733">
      <w:pPr>
        <w:pStyle w:val="a3"/>
        <w:ind w:left="132" w:right="260" w:firstLine="708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проведенного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материально-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условий реализации</w:t>
      </w:r>
      <w:r>
        <w:rPr>
          <w:spacing w:val="1"/>
        </w:rPr>
        <w:t xml:space="preserve"> </w:t>
      </w:r>
      <w:r>
        <w:t>образовательной 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</w:t>
      </w:r>
      <w:r>
        <w:t>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3"/>
        </w:rPr>
        <w:t xml:space="preserve"> </w:t>
      </w:r>
      <w:r>
        <w:t>организация:</w:t>
      </w:r>
    </w:p>
    <w:p w:rsidR="00F41D60" w:rsidRDefault="002A1733">
      <w:pPr>
        <w:pStyle w:val="a4"/>
        <w:numPr>
          <w:ilvl w:val="0"/>
          <w:numId w:val="1"/>
        </w:numPr>
        <w:tabs>
          <w:tab w:val="left" w:pos="1101"/>
        </w:tabs>
        <w:ind w:left="1100" w:hanging="261"/>
        <w:rPr>
          <w:sz w:val="24"/>
        </w:rPr>
      </w:pPr>
      <w:r>
        <w:rPr>
          <w:sz w:val="24"/>
        </w:rPr>
        <w:t>проводит</w:t>
      </w:r>
      <w:r>
        <w:rPr>
          <w:spacing w:val="-8"/>
          <w:sz w:val="24"/>
        </w:rPr>
        <w:t xml:space="preserve"> </w:t>
      </w:r>
      <w:r>
        <w:rPr>
          <w:sz w:val="24"/>
        </w:rPr>
        <w:t>экономический</w:t>
      </w:r>
      <w:r>
        <w:rPr>
          <w:spacing w:val="-7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-8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8"/>
          <w:sz w:val="24"/>
        </w:rPr>
        <w:t xml:space="preserve"> </w:t>
      </w:r>
      <w:r>
        <w:rPr>
          <w:sz w:val="24"/>
        </w:rPr>
        <w:t>ФГОС;</w:t>
      </w:r>
    </w:p>
    <w:p w:rsidR="00F41D60" w:rsidRDefault="002A1733">
      <w:pPr>
        <w:pStyle w:val="a4"/>
        <w:numPr>
          <w:ilvl w:val="0"/>
          <w:numId w:val="1"/>
        </w:numPr>
        <w:tabs>
          <w:tab w:val="left" w:pos="1111"/>
        </w:tabs>
        <w:ind w:left="1111" w:hanging="271"/>
        <w:rPr>
          <w:sz w:val="24"/>
        </w:rPr>
      </w:pPr>
      <w:r>
        <w:rPr>
          <w:sz w:val="24"/>
        </w:rPr>
        <w:t>устанавливает</w:t>
      </w:r>
      <w:r>
        <w:rPr>
          <w:spacing w:val="4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4"/>
          <w:sz w:val="24"/>
        </w:rPr>
        <w:t xml:space="preserve"> </w:t>
      </w:r>
      <w:r>
        <w:rPr>
          <w:sz w:val="24"/>
        </w:rPr>
        <w:t>закупок,</w:t>
      </w:r>
      <w:r>
        <w:rPr>
          <w:spacing w:val="4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стоимость</w:t>
      </w:r>
      <w:r>
        <w:rPr>
          <w:spacing w:val="4"/>
          <w:sz w:val="24"/>
        </w:rPr>
        <w:t xml:space="preserve"> </w:t>
      </w:r>
      <w:r>
        <w:rPr>
          <w:sz w:val="24"/>
        </w:rPr>
        <w:t>пополняемого</w:t>
      </w:r>
      <w:r>
        <w:rPr>
          <w:spacing w:val="4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4"/>
          <w:sz w:val="24"/>
        </w:rPr>
        <w:t xml:space="preserve"> </w:t>
      </w:r>
      <w:r>
        <w:rPr>
          <w:sz w:val="24"/>
        </w:rPr>
        <w:t>а</w:t>
      </w:r>
    </w:p>
    <w:p w:rsidR="00F41D60" w:rsidRDefault="00F41D60">
      <w:pPr>
        <w:jc w:val="both"/>
        <w:rPr>
          <w:sz w:val="24"/>
        </w:rPr>
        <w:sectPr w:rsidR="00F41D60">
          <w:pgSz w:w="11910" w:h="16840"/>
          <w:pgMar w:top="460" w:right="580" w:bottom="1480" w:left="860" w:header="0" w:footer="1289" w:gutter="0"/>
          <w:cols w:space="720"/>
        </w:sectPr>
      </w:pPr>
    </w:p>
    <w:p w:rsidR="00F41D60" w:rsidRDefault="002A1733">
      <w:pPr>
        <w:pStyle w:val="a3"/>
        <w:spacing w:before="68"/>
        <w:ind w:right="272"/>
      </w:pPr>
      <w:r>
        <w:lastRenderedPageBreak/>
        <w:t>также работ для обеспечения требований к условиям реализации образовательной 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 образования;</w:t>
      </w:r>
    </w:p>
    <w:p w:rsidR="00F41D60" w:rsidRDefault="002A1733">
      <w:pPr>
        <w:pStyle w:val="a4"/>
        <w:numPr>
          <w:ilvl w:val="0"/>
          <w:numId w:val="1"/>
        </w:numPr>
        <w:tabs>
          <w:tab w:val="left" w:pos="1202"/>
        </w:tabs>
        <w:ind w:left="132" w:right="272" w:firstLine="708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образования;</w:t>
      </w:r>
    </w:p>
    <w:p w:rsidR="00F41D60" w:rsidRDefault="002A1733">
      <w:pPr>
        <w:pStyle w:val="a4"/>
        <w:numPr>
          <w:ilvl w:val="0"/>
          <w:numId w:val="1"/>
        </w:numPr>
        <w:tabs>
          <w:tab w:val="left" w:pos="1255"/>
        </w:tabs>
        <w:ind w:left="132" w:right="263" w:firstLine="708"/>
        <w:rPr>
          <w:sz w:val="24"/>
        </w:rPr>
      </w:pPr>
      <w:r>
        <w:rPr>
          <w:sz w:val="24"/>
        </w:rPr>
        <w:t>соотносит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затраты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(муниципальным)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 ФГОС ООО и определяет распределение по годам освоения средств на 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F41D60" w:rsidRDefault="002A1733">
      <w:pPr>
        <w:pStyle w:val="a4"/>
        <w:numPr>
          <w:ilvl w:val="0"/>
          <w:numId w:val="1"/>
        </w:numPr>
        <w:tabs>
          <w:tab w:val="left" w:pos="1274"/>
        </w:tabs>
        <w:ind w:left="132" w:right="261" w:firstLine="708"/>
        <w:rPr>
          <w:sz w:val="24"/>
        </w:rPr>
      </w:pPr>
      <w:r>
        <w:rPr>
          <w:sz w:val="24"/>
        </w:rPr>
        <w:t>разрабатывает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финансовый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 партнерами, организующими внеурочную деятельность обучающихся, и отражает</w:t>
      </w:r>
      <w:r>
        <w:rPr>
          <w:spacing w:val="1"/>
          <w:sz w:val="24"/>
        </w:rPr>
        <w:t xml:space="preserve"> </w:t>
      </w:r>
      <w:r>
        <w:rPr>
          <w:sz w:val="24"/>
        </w:rPr>
        <w:t>его в своих локальн</w:t>
      </w:r>
      <w:r>
        <w:rPr>
          <w:sz w:val="24"/>
        </w:rPr>
        <w:t>ых нормативных актах. При этом учитывается, что взаимодействие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осуществляться:</w:t>
      </w:r>
    </w:p>
    <w:p w:rsidR="00F41D60" w:rsidRDefault="002A1733">
      <w:pPr>
        <w:pStyle w:val="a3"/>
        <w:ind w:left="141" w:right="262"/>
      </w:pPr>
      <w:r>
        <w:t>-на основе договоров о сетевой форме реализации образовательных программ на проведение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кружков,</w:t>
      </w:r>
      <w:r>
        <w:rPr>
          <w:spacing w:val="1"/>
        </w:rPr>
        <w:t xml:space="preserve"> </w:t>
      </w:r>
      <w:r>
        <w:t>секций,</w:t>
      </w:r>
      <w:r>
        <w:rPr>
          <w:spacing w:val="1"/>
        </w:rPr>
        <w:t xml:space="preserve"> </w:t>
      </w:r>
      <w:r>
        <w:t>клубов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rPr>
          <w:spacing w:val="-1"/>
        </w:rPr>
        <w:t xml:space="preserve">деятельности на базе </w:t>
      </w:r>
      <w:r>
        <w:t>образовательной организации (организации дополнительного образования,</w:t>
      </w:r>
      <w:r>
        <w:rPr>
          <w:spacing w:val="1"/>
        </w:rPr>
        <w:t xml:space="preserve"> </w:t>
      </w:r>
      <w:r>
        <w:t>клуба,</w:t>
      </w:r>
      <w:r>
        <w:rPr>
          <w:spacing w:val="1"/>
        </w:rPr>
        <w:t xml:space="preserve"> </w:t>
      </w:r>
      <w:r>
        <w:t>спортивного</w:t>
      </w:r>
      <w:r w:rsidR="00C03FBB">
        <w:t xml:space="preserve"> </w:t>
      </w:r>
      <w:r>
        <w:t>комплекса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</w:p>
    <w:p w:rsidR="00F41D60" w:rsidRDefault="002A1733">
      <w:pPr>
        <w:pStyle w:val="a3"/>
        <w:ind w:left="141" w:right="262"/>
      </w:pPr>
      <w:r>
        <w:t>-за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выделения</w:t>
      </w:r>
      <w:r>
        <w:rPr>
          <w:spacing w:val="1"/>
        </w:rPr>
        <w:t xml:space="preserve"> </w:t>
      </w:r>
      <w:r>
        <w:t>ставок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F41D60" w:rsidRDefault="002A1733">
      <w:pPr>
        <w:pStyle w:val="a3"/>
        <w:spacing w:before="3"/>
        <w:ind w:left="132" w:right="261" w:firstLine="708"/>
      </w:pPr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начисления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выплаты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оплате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оказании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(вспомогател</w:t>
      </w:r>
      <w:r>
        <w:t>ьного,</w:t>
      </w:r>
      <w:r>
        <w:rPr>
          <w:spacing w:val="1"/>
        </w:rPr>
        <w:t xml:space="preserve"> </w:t>
      </w:r>
      <w:r>
        <w:t>технического,</w:t>
      </w:r>
      <w:r>
        <w:rPr>
          <w:spacing w:val="1"/>
        </w:rPr>
        <w:t xml:space="preserve"> </w:t>
      </w:r>
      <w:r>
        <w:t>административно-управленческого</w:t>
      </w:r>
      <w:r>
        <w:rPr>
          <w:spacing w:val="1"/>
        </w:rPr>
        <w:t xml:space="preserve"> </w:t>
      </w:r>
      <w:r>
        <w:t>персонала)</w:t>
      </w:r>
      <w:r>
        <w:rPr>
          <w:spacing w:val="1"/>
        </w:rPr>
        <w:t xml:space="preserve"> </w:t>
      </w:r>
      <w:r>
        <w:t>определяются,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штатному</w:t>
      </w:r>
      <w:r>
        <w:rPr>
          <w:spacing w:val="1"/>
        </w:rPr>
        <w:t xml:space="preserve"> </w:t>
      </w:r>
      <w:r>
        <w:t>расписанию,</w:t>
      </w:r>
      <w:r>
        <w:rPr>
          <w:spacing w:val="1"/>
        </w:rPr>
        <w:t xml:space="preserve"> </w:t>
      </w:r>
      <w:r>
        <w:t>утвержденному руководителем организации, с учетом действующей системы, оплаты труда, в</w:t>
      </w:r>
      <w:r>
        <w:rPr>
          <w:spacing w:val="1"/>
        </w:rPr>
        <w:t xml:space="preserve"> </w:t>
      </w:r>
      <w:r>
        <w:t>пределах</w:t>
      </w:r>
      <w:r>
        <w:rPr>
          <w:spacing w:val="-2"/>
        </w:rPr>
        <w:t xml:space="preserve"> </w:t>
      </w:r>
      <w:r>
        <w:t>фонда</w:t>
      </w:r>
      <w:r>
        <w:rPr>
          <w:spacing w:val="-3"/>
        </w:rPr>
        <w:t xml:space="preserve"> </w:t>
      </w:r>
      <w:r>
        <w:t>оплаты</w:t>
      </w:r>
      <w:r>
        <w:rPr>
          <w:spacing w:val="-6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 учредителем.</w:t>
      </w:r>
    </w:p>
    <w:p w:rsidR="00F41D60" w:rsidRDefault="002A1733">
      <w:pPr>
        <w:pStyle w:val="a3"/>
        <w:ind w:left="132" w:right="271" w:firstLine="708"/>
      </w:pPr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коммунальные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>
        <w:t>потребления</w:t>
      </w:r>
      <w:r>
        <w:rPr>
          <w:spacing w:val="-6"/>
        </w:rPr>
        <w:t xml:space="preserve"> </w:t>
      </w:r>
      <w:r>
        <w:t>коммунальных</w:t>
      </w:r>
      <w:r>
        <w:rPr>
          <w:spacing w:val="3"/>
        </w:rPr>
        <w:t xml:space="preserve"> </w:t>
      </w:r>
      <w:r>
        <w:t>услуг</w:t>
      </w:r>
      <w:r>
        <w:rPr>
          <w:spacing w:val="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включают в</w:t>
      </w:r>
      <w:r>
        <w:rPr>
          <w:spacing w:val="-1"/>
        </w:rPr>
        <w:t xml:space="preserve"> </w:t>
      </w:r>
      <w:r>
        <w:t>себя:</w:t>
      </w:r>
    </w:p>
    <w:p w:rsidR="00F41D60" w:rsidRDefault="002A1733">
      <w:pPr>
        <w:pStyle w:val="a3"/>
        <w:spacing w:before="1"/>
        <w:ind w:left="840"/>
      </w:pPr>
      <w:r>
        <w:t>-нормативные</w:t>
      </w:r>
      <w:r>
        <w:rPr>
          <w:spacing w:val="-7"/>
        </w:rPr>
        <w:t xml:space="preserve"> </w:t>
      </w:r>
      <w:r>
        <w:t>затраты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холодное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горячее</w:t>
      </w:r>
      <w:r>
        <w:rPr>
          <w:spacing w:val="-6"/>
        </w:rPr>
        <w:t xml:space="preserve"> </w:t>
      </w:r>
      <w:r>
        <w:t>водоснабжение,</w:t>
      </w:r>
      <w:r>
        <w:rPr>
          <w:spacing w:val="-4"/>
        </w:rPr>
        <w:t xml:space="preserve"> </w:t>
      </w:r>
      <w:r>
        <w:t>канализацию;</w:t>
      </w:r>
    </w:p>
    <w:p w:rsidR="00F41D60" w:rsidRDefault="002A1733">
      <w:pPr>
        <w:pStyle w:val="a3"/>
        <w:ind w:left="840"/>
      </w:pPr>
      <w:r>
        <w:t>-н</w:t>
      </w:r>
      <w:r>
        <w:t>ормативные</w:t>
      </w:r>
      <w:r>
        <w:rPr>
          <w:spacing w:val="-10"/>
        </w:rPr>
        <w:t xml:space="preserve"> </w:t>
      </w:r>
      <w:r>
        <w:t>затраты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потребление</w:t>
      </w:r>
      <w:r>
        <w:rPr>
          <w:spacing w:val="-9"/>
        </w:rPr>
        <w:t xml:space="preserve"> </w:t>
      </w:r>
      <w:r>
        <w:t>электрической</w:t>
      </w:r>
      <w:r>
        <w:rPr>
          <w:spacing w:val="-6"/>
        </w:rPr>
        <w:t xml:space="preserve"> </w:t>
      </w:r>
      <w:r>
        <w:t>энергии;</w:t>
      </w:r>
    </w:p>
    <w:p w:rsidR="00F41D60" w:rsidRDefault="002A1733">
      <w:pPr>
        <w:pStyle w:val="a3"/>
        <w:ind w:left="840"/>
      </w:pPr>
      <w:r>
        <w:t>-нормативные</w:t>
      </w:r>
      <w:r>
        <w:rPr>
          <w:spacing w:val="-9"/>
        </w:rPr>
        <w:t xml:space="preserve"> </w:t>
      </w:r>
      <w:r>
        <w:t>затраты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потребление</w:t>
      </w:r>
      <w:r>
        <w:rPr>
          <w:spacing w:val="-6"/>
        </w:rPr>
        <w:t xml:space="preserve"> </w:t>
      </w:r>
      <w:r>
        <w:t>тепловой</w:t>
      </w:r>
      <w:r>
        <w:rPr>
          <w:spacing w:val="-5"/>
        </w:rPr>
        <w:t xml:space="preserve"> </w:t>
      </w:r>
      <w:r>
        <w:t>энергии.</w:t>
      </w:r>
    </w:p>
    <w:p w:rsidR="00F41D60" w:rsidRDefault="002A1733">
      <w:pPr>
        <w:pStyle w:val="a3"/>
        <w:ind w:left="132" w:right="267" w:firstLine="708"/>
      </w:pPr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коммунальные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рассчитываются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произведение</w:t>
      </w:r>
      <w:r>
        <w:rPr>
          <w:spacing w:val="-57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потребления</w:t>
      </w:r>
      <w:r>
        <w:rPr>
          <w:spacing w:val="1"/>
        </w:rPr>
        <w:t xml:space="preserve"> </w:t>
      </w:r>
      <w:r>
        <w:t>коммунальных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государственной услуги,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тариф,</w:t>
      </w:r>
      <w:r>
        <w:rPr>
          <w:spacing w:val="-1"/>
        </w:rPr>
        <w:t xml:space="preserve"> </w:t>
      </w:r>
      <w:r>
        <w:t>установленный на</w:t>
      </w:r>
      <w:r>
        <w:rPr>
          <w:spacing w:val="-3"/>
        </w:rPr>
        <w:t xml:space="preserve"> </w:t>
      </w:r>
      <w:r>
        <w:t>соответствующий</w:t>
      </w:r>
      <w:r>
        <w:rPr>
          <w:spacing w:val="-2"/>
        </w:rPr>
        <w:t xml:space="preserve"> </w:t>
      </w:r>
      <w:r>
        <w:t>год.</w:t>
      </w:r>
    </w:p>
    <w:p w:rsidR="00F41D60" w:rsidRDefault="002A1733">
      <w:pPr>
        <w:pStyle w:val="a3"/>
        <w:ind w:left="841"/>
      </w:pPr>
      <w:r>
        <w:t>Нормативные</w:t>
      </w:r>
      <w:r>
        <w:rPr>
          <w:spacing w:val="-10"/>
        </w:rPr>
        <w:t xml:space="preserve"> </w:t>
      </w:r>
      <w:r>
        <w:t>затраты</w:t>
      </w:r>
      <w:r>
        <w:rPr>
          <w:spacing w:val="-6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недвижимого</w:t>
      </w:r>
      <w:r>
        <w:rPr>
          <w:spacing w:val="-7"/>
        </w:rPr>
        <w:t xml:space="preserve"> </w:t>
      </w:r>
      <w:r>
        <w:t>имущества</w:t>
      </w:r>
      <w:r>
        <w:rPr>
          <w:spacing w:val="-6"/>
        </w:rPr>
        <w:t xml:space="preserve"> </w:t>
      </w:r>
      <w:r>
        <w:t>включают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себя:</w:t>
      </w:r>
    </w:p>
    <w:p w:rsidR="00F41D60" w:rsidRDefault="002A1733">
      <w:pPr>
        <w:pStyle w:val="a3"/>
        <w:ind w:left="841"/>
      </w:pPr>
      <w:r>
        <w:t>-нормативные</w:t>
      </w:r>
      <w:r>
        <w:rPr>
          <w:spacing w:val="37"/>
        </w:rPr>
        <w:t xml:space="preserve"> </w:t>
      </w:r>
      <w:r>
        <w:t>затраты</w:t>
      </w:r>
      <w:r>
        <w:rPr>
          <w:spacing w:val="38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эксплуатацию</w:t>
      </w:r>
      <w:r>
        <w:rPr>
          <w:spacing w:val="41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противопожарной</w:t>
      </w:r>
      <w:r>
        <w:rPr>
          <w:spacing w:val="-3"/>
        </w:rPr>
        <w:t xml:space="preserve"> </w:t>
      </w:r>
      <w:r>
        <w:t>безопасности;</w:t>
      </w:r>
    </w:p>
    <w:p w:rsidR="00F41D60" w:rsidRDefault="002A1733">
      <w:pPr>
        <w:pStyle w:val="a3"/>
        <w:tabs>
          <w:tab w:val="left" w:pos="2551"/>
          <w:tab w:val="left" w:pos="3610"/>
          <w:tab w:val="left" w:pos="4105"/>
          <w:tab w:val="left" w:pos="5546"/>
          <w:tab w:val="left" w:pos="6765"/>
          <w:tab w:val="left" w:pos="7864"/>
        </w:tabs>
        <w:ind w:left="841" w:right="119"/>
        <w:jc w:val="left"/>
      </w:pPr>
      <w:r>
        <w:t>-нормативные</w:t>
      </w:r>
      <w:r>
        <w:tab/>
        <w:t>затраты</w:t>
      </w:r>
      <w:r>
        <w:tab/>
        <w:t>на</w:t>
      </w:r>
      <w:r>
        <w:tab/>
      </w:r>
      <w:r>
        <w:t>проведение</w:t>
      </w:r>
      <w:r>
        <w:tab/>
        <w:t>текущего</w:t>
      </w:r>
      <w:r>
        <w:tab/>
        <w:t>ремонта</w:t>
      </w:r>
      <w:r>
        <w:tab/>
        <w:t>объектов</w:t>
      </w:r>
      <w:r>
        <w:rPr>
          <w:spacing w:val="43"/>
        </w:rPr>
        <w:t xml:space="preserve"> </w:t>
      </w:r>
      <w:r>
        <w:t>недвижимого</w:t>
      </w:r>
      <w:r>
        <w:rPr>
          <w:spacing w:val="-57"/>
        </w:rPr>
        <w:t xml:space="preserve"> </w:t>
      </w:r>
      <w:r>
        <w:t>имущества;</w:t>
      </w:r>
    </w:p>
    <w:p w:rsidR="00F41D60" w:rsidRDefault="002A1733">
      <w:pPr>
        <w:pStyle w:val="a3"/>
        <w:tabs>
          <w:tab w:val="left" w:pos="2509"/>
          <w:tab w:val="left" w:pos="3524"/>
          <w:tab w:val="left" w:pos="3978"/>
          <w:tab w:val="left" w:pos="5408"/>
          <w:tab w:val="left" w:pos="7047"/>
          <w:tab w:val="left" w:pos="8446"/>
        </w:tabs>
        <w:ind w:left="841" w:right="119"/>
        <w:jc w:val="left"/>
      </w:pPr>
      <w:r>
        <w:t>-нормативные</w:t>
      </w:r>
      <w:r>
        <w:tab/>
        <w:t>затраты</w:t>
      </w:r>
      <w:r>
        <w:tab/>
        <w:t>на</w:t>
      </w:r>
      <w:r>
        <w:tab/>
        <w:t>содержание</w:t>
      </w:r>
      <w:r>
        <w:tab/>
        <w:t>прилегающих</w:t>
      </w:r>
      <w:r>
        <w:tab/>
        <w:t>территорий</w:t>
      </w:r>
      <w:r>
        <w:tab/>
        <w:t>в</w:t>
      </w:r>
      <w:r>
        <w:rPr>
          <w:spacing w:val="8"/>
        </w:rPr>
        <w:t xml:space="preserve"> </w:t>
      </w:r>
      <w:r>
        <w:t>соответствии</w:t>
      </w:r>
      <w:r>
        <w:rPr>
          <w:spacing w:val="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утвержденными</w:t>
      </w:r>
      <w:r>
        <w:rPr>
          <w:spacing w:val="-2"/>
        </w:rPr>
        <w:t xml:space="preserve"> </w:t>
      </w:r>
      <w:r>
        <w:t>санитарными</w:t>
      </w:r>
      <w:r>
        <w:rPr>
          <w:spacing w:val="-3"/>
        </w:rPr>
        <w:t xml:space="preserve"> </w:t>
      </w:r>
      <w:r>
        <w:t>правилами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нормами;</w:t>
      </w:r>
    </w:p>
    <w:p w:rsidR="00F41D60" w:rsidRDefault="002A1733">
      <w:pPr>
        <w:pStyle w:val="a3"/>
        <w:ind w:left="841"/>
        <w:jc w:val="left"/>
      </w:pPr>
      <w:r>
        <w:t>-прочие</w:t>
      </w:r>
      <w:r>
        <w:rPr>
          <w:spacing w:val="-4"/>
        </w:rPr>
        <w:t xml:space="preserve"> </w:t>
      </w:r>
      <w:r>
        <w:t>нормативные</w:t>
      </w:r>
      <w:r>
        <w:rPr>
          <w:spacing w:val="-5"/>
        </w:rPr>
        <w:t xml:space="preserve"> </w:t>
      </w:r>
      <w:r>
        <w:t>затраты</w:t>
      </w:r>
      <w:r>
        <w:rPr>
          <w:spacing w:val="-4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недвижимого</w:t>
      </w:r>
      <w:r>
        <w:rPr>
          <w:spacing w:val="-3"/>
        </w:rPr>
        <w:t xml:space="preserve"> </w:t>
      </w:r>
      <w:r>
        <w:t>имущества.</w:t>
      </w:r>
    </w:p>
    <w:p w:rsidR="00F41D60" w:rsidRDefault="002A1733">
      <w:pPr>
        <w:pStyle w:val="a3"/>
        <w:ind w:left="132" w:right="271" w:firstLine="708"/>
      </w:pPr>
      <w:r>
        <w:t>Нормативн</w:t>
      </w:r>
      <w:r>
        <w:t>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эксплуатацию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противопожарной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покрытие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функционированием</w:t>
      </w:r>
      <w:r>
        <w:rPr>
          <w:spacing w:val="-1"/>
        </w:rPr>
        <w:t xml:space="preserve"> </w:t>
      </w:r>
      <w:r>
        <w:t>установленных в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систем.</w:t>
      </w:r>
    </w:p>
    <w:p w:rsidR="00F41D60" w:rsidRDefault="002A1733">
      <w:pPr>
        <w:pStyle w:val="a3"/>
        <w:ind w:left="132" w:right="268" w:firstLine="708"/>
      </w:pPr>
      <w:r>
        <w:t>Нормативные затраты на содержание прилегающих территорий, включая вывоз мусора,</w:t>
      </w:r>
      <w:r>
        <w:rPr>
          <w:spacing w:val="1"/>
        </w:rPr>
        <w:t xml:space="preserve"> </w:t>
      </w:r>
      <w:r>
        <w:t>сброс снега с крыш, в соответствии с санитарными нормами и правилами, устанавливаются,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произведенных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предыдущем</w:t>
      </w:r>
      <w:r>
        <w:rPr>
          <w:spacing w:val="1"/>
        </w:rPr>
        <w:t xml:space="preserve"> </w:t>
      </w:r>
      <w:r>
        <w:t>отчетном</w:t>
      </w:r>
      <w:r>
        <w:rPr>
          <w:spacing w:val="-4"/>
        </w:rPr>
        <w:t xml:space="preserve"> </w:t>
      </w:r>
      <w:r>
        <w:t>периоде</w:t>
      </w:r>
      <w:r>
        <w:rPr>
          <w:spacing w:val="-1"/>
        </w:rPr>
        <w:t xml:space="preserve"> </w:t>
      </w:r>
      <w:r>
        <w:t>(году).</w:t>
      </w:r>
    </w:p>
    <w:sectPr w:rsidR="00F41D60">
      <w:pgSz w:w="11910" w:h="16840"/>
      <w:pgMar w:top="460" w:right="580" w:bottom="1480" w:left="860" w:header="0" w:footer="12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1733" w:rsidRDefault="002A1733">
      <w:r>
        <w:separator/>
      </w:r>
    </w:p>
  </w:endnote>
  <w:endnote w:type="continuationSeparator" w:id="0">
    <w:p w:rsidR="002A1733" w:rsidRDefault="002A1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1D60" w:rsidRDefault="002A1733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40pt;margin-top:766.55pt;width:11.5pt;height:14.2pt;z-index:-251658752;mso-position-horizontal-relative:page;mso-position-vertical-relative:page" filled="f" stroked="f">
          <v:textbox inset="0,0,0,0">
            <w:txbxContent>
              <w:p w:rsidR="00F41D60" w:rsidRDefault="002A1733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C87A38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1733" w:rsidRDefault="002A1733">
      <w:r>
        <w:separator/>
      </w:r>
    </w:p>
  </w:footnote>
  <w:footnote w:type="continuationSeparator" w:id="0">
    <w:p w:rsidR="002A1733" w:rsidRDefault="002A17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6234B"/>
    <w:multiLevelType w:val="hybridMultilevel"/>
    <w:tmpl w:val="661CD8FC"/>
    <w:lvl w:ilvl="0" w:tplc="E530EA12">
      <w:start w:val="1"/>
      <w:numFmt w:val="decimal"/>
      <w:lvlText w:val="%1."/>
      <w:lvlJc w:val="left"/>
      <w:pPr>
        <w:ind w:left="13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9F42634">
      <w:numFmt w:val="bullet"/>
      <w:lvlText w:val="•"/>
      <w:lvlJc w:val="left"/>
      <w:pPr>
        <w:ind w:left="1173" w:hanging="181"/>
      </w:pPr>
      <w:rPr>
        <w:rFonts w:hint="default"/>
        <w:lang w:val="ru-RU" w:eastAsia="en-US" w:bidi="ar-SA"/>
      </w:rPr>
    </w:lvl>
    <w:lvl w:ilvl="2" w:tplc="F3AE1002">
      <w:numFmt w:val="bullet"/>
      <w:lvlText w:val="•"/>
      <w:lvlJc w:val="left"/>
      <w:pPr>
        <w:ind w:left="2206" w:hanging="181"/>
      </w:pPr>
      <w:rPr>
        <w:rFonts w:hint="default"/>
        <w:lang w:val="ru-RU" w:eastAsia="en-US" w:bidi="ar-SA"/>
      </w:rPr>
    </w:lvl>
    <w:lvl w:ilvl="3" w:tplc="802E0A02">
      <w:numFmt w:val="bullet"/>
      <w:lvlText w:val="•"/>
      <w:lvlJc w:val="left"/>
      <w:pPr>
        <w:ind w:left="3239" w:hanging="181"/>
      </w:pPr>
      <w:rPr>
        <w:rFonts w:hint="default"/>
        <w:lang w:val="ru-RU" w:eastAsia="en-US" w:bidi="ar-SA"/>
      </w:rPr>
    </w:lvl>
    <w:lvl w:ilvl="4" w:tplc="4802FF9A">
      <w:numFmt w:val="bullet"/>
      <w:lvlText w:val="•"/>
      <w:lvlJc w:val="left"/>
      <w:pPr>
        <w:ind w:left="4272" w:hanging="181"/>
      </w:pPr>
      <w:rPr>
        <w:rFonts w:hint="default"/>
        <w:lang w:val="ru-RU" w:eastAsia="en-US" w:bidi="ar-SA"/>
      </w:rPr>
    </w:lvl>
    <w:lvl w:ilvl="5" w:tplc="3D8232C0">
      <w:numFmt w:val="bullet"/>
      <w:lvlText w:val="•"/>
      <w:lvlJc w:val="left"/>
      <w:pPr>
        <w:ind w:left="5305" w:hanging="181"/>
      </w:pPr>
      <w:rPr>
        <w:rFonts w:hint="default"/>
        <w:lang w:val="ru-RU" w:eastAsia="en-US" w:bidi="ar-SA"/>
      </w:rPr>
    </w:lvl>
    <w:lvl w:ilvl="6" w:tplc="66ECF4FE">
      <w:numFmt w:val="bullet"/>
      <w:lvlText w:val="•"/>
      <w:lvlJc w:val="left"/>
      <w:pPr>
        <w:ind w:left="6338" w:hanging="181"/>
      </w:pPr>
      <w:rPr>
        <w:rFonts w:hint="default"/>
        <w:lang w:val="ru-RU" w:eastAsia="en-US" w:bidi="ar-SA"/>
      </w:rPr>
    </w:lvl>
    <w:lvl w:ilvl="7" w:tplc="4E462606">
      <w:numFmt w:val="bullet"/>
      <w:lvlText w:val="•"/>
      <w:lvlJc w:val="left"/>
      <w:pPr>
        <w:ind w:left="7371" w:hanging="181"/>
      </w:pPr>
      <w:rPr>
        <w:rFonts w:hint="default"/>
        <w:lang w:val="ru-RU" w:eastAsia="en-US" w:bidi="ar-SA"/>
      </w:rPr>
    </w:lvl>
    <w:lvl w:ilvl="8" w:tplc="274CEDC6">
      <w:numFmt w:val="bullet"/>
      <w:lvlText w:val="•"/>
      <w:lvlJc w:val="left"/>
      <w:pPr>
        <w:ind w:left="8404" w:hanging="181"/>
      </w:pPr>
      <w:rPr>
        <w:rFonts w:hint="default"/>
        <w:lang w:val="ru-RU" w:eastAsia="en-US" w:bidi="ar-SA"/>
      </w:rPr>
    </w:lvl>
  </w:abstractNum>
  <w:abstractNum w:abstractNumId="1" w15:restartNumberingAfterBreak="0">
    <w:nsid w:val="2F051FE4"/>
    <w:multiLevelType w:val="hybridMultilevel"/>
    <w:tmpl w:val="6DB41140"/>
    <w:lvl w:ilvl="0" w:tplc="3C7E3E70">
      <w:start w:val="1"/>
      <w:numFmt w:val="decimal"/>
      <w:lvlText w:val="%1."/>
      <w:lvlJc w:val="left"/>
      <w:pPr>
        <w:ind w:left="133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EDC61DC">
      <w:numFmt w:val="bullet"/>
      <w:lvlText w:val="•"/>
      <w:lvlJc w:val="left"/>
      <w:pPr>
        <w:ind w:left="1280" w:hanging="181"/>
      </w:pPr>
      <w:rPr>
        <w:rFonts w:hint="default"/>
        <w:lang w:val="ru-RU" w:eastAsia="en-US" w:bidi="ar-SA"/>
      </w:rPr>
    </w:lvl>
    <w:lvl w:ilvl="2" w:tplc="BB5AF708">
      <w:numFmt w:val="bullet"/>
      <w:lvlText w:val="•"/>
      <w:lvlJc w:val="left"/>
      <w:pPr>
        <w:ind w:left="1520" w:hanging="181"/>
      </w:pPr>
      <w:rPr>
        <w:rFonts w:hint="default"/>
        <w:lang w:val="ru-RU" w:eastAsia="en-US" w:bidi="ar-SA"/>
      </w:rPr>
    </w:lvl>
    <w:lvl w:ilvl="3" w:tplc="84CAA552">
      <w:numFmt w:val="bullet"/>
      <w:lvlText w:val="•"/>
      <w:lvlJc w:val="left"/>
      <w:pPr>
        <w:ind w:left="2638" w:hanging="181"/>
      </w:pPr>
      <w:rPr>
        <w:rFonts w:hint="default"/>
        <w:lang w:val="ru-RU" w:eastAsia="en-US" w:bidi="ar-SA"/>
      </w:rPr>
    </w:lvl>
    <w:lvl w:ilvl="4" w:tplc="AC1E79A0">
      <w:numFmt w:val="bullet"/>
      <w:lvlText w:val="•"/>
      <w:lvlJc w:val="left"/>
      <w:pPr>
        <w:ind w:left="3757" w:hanging="181"/>
      </w:pPr>
      <w:rPr>
        <w:rFonts w:hint="default"/>
        <w:lang w:val="ru-RU" w:eastAsia="en-US" w:bidi="ar-SA"/>
      </w:rPr>
    </w:lvl>
    <w:lvl w:ilvl="5" w:tplc="8B884CE6">
      <w:numFmt w:val="bullet"/>
      <w:lvlText w:val="•"/>
      <w:lvlJc w:val="left"/>
      <w:pPr>
        <w:ind w:left="4876" w:hanging="181"/>
      </w:pPr>
      <w:rPr>
        <w:rFonts w:hint="default"/>
        <w:lang w:val="ru-RU" w:eastAsia="en-US" w:bidi="ar-SA"/>
      </w:rPr>
    </w:lvl>
    <w:lvl w:ilvl="6" w:tplc="64F0B0D4">
      <w:numFmt w:val="bullet"/>
      <w:lvlText w:val="•"/>
      <w:lvlJc w:val="left"/>
      <w:pPr>
        <w:ind w:left="5995" w:hanging="181"/>
      </w:pPr>
      <w:rPr>
        <w:rFonts w:hint="default"/>
        <w:lang w:val="ru-RU" w:eastAsia="en-US" w:bidi="ar-SA"/>
      </w:rPr>
    </w:lvl>
    <w:lvl w:ilvl="7" w:tplc="3746F8CC">
      <w:numFmt w:val="bullet"/>
      <w:lvlText w:val="•"/>
      <w:lvlJc w:val="left"/>
      <w:pPr>
        <w:ind w:left="7113" w:hanging="181"/>
      </w:pPr>
      <w:rPr>
        <w:rFonts w:hint="default"/>
        <w:lang w:val="ru-RU" w:eastAsia="en-US" w:bidi="ar-SA"/>
      </w:rPr>
    </w:lvl>
    <w:lvl w:ilvl="8" w:tplc="45146F34">
      <w:numFmt w:val="bullet"/>
      <w:lvlText w:val="•"/>
      <w:lvlJc w:val="left"/>
      <w:pPr>
        <w:ind w:left="8232" w:hanging="181"/>
      </w:pPr>
      <w:rPr>
        <w:rFonts w:hint="default"/>
        <w:lang w:val="ru-RU" w:eastAsia="en-US" w:bidi="ar-SA"/>
      </w:rPr>
    </w:lvl>
  </w:abstractNum>
  <w:abstractNum w:abstractNumId="2" w15:restartNumberingAfterBreak="0">
    <w:nsid w:val="30E91303"/>
    <w:multiLevelType w:val="hybridMultilevel"/>
    <w:tmpl w:val="2556DC00"/>
    <w:lvl w:ilvl="0" w:tplc="936E6C54">
      <w:numFmt w:val="bullet"/>
      <w:lvlText w:val="•"/>
      <w:lvlJc w:val="left"/>
      <w:pPr>
        <w:ind w:left="133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78DD88">
      <w:numFmt w:val="bullet"/>
      <w:lvlText w:val="•"/>
      <w:lvlJc w:val="left"/>
      <w:pPr>
        <w:ind w:left="1173" w:hanging="260"/>
      </w:pPr>
      <w:rPr>
        <w:rFonts w:hint="default"/>
        <w:lang w:val="ru-RU" w:eastAsia="en-US" w:bidi="ar-SA"/>
      </w:rPr>
    </w:lvl>
    <w:lvl w:ilvl="2" w:tplc="6E80A16E">
      <w:numFmt w:val="bullet"/>
      <w:lvlText w:val="•"/>
      <w:lvlJc w:val="left"/>
      <w:pPr>
        <w:ind w:left="2206" w:hanging="260"/>
      </w:pPr>
      <w:rPr>
        <w:rFonts w:hint="default"/>
        <w:lang w:val="ru-RU" w:eastAsia="en-US" w:bidi="ar-SA"/>
      </w:rPr>
    </w:lvl>
    <w:lvl w:ilvl="3" w:tplc="899A44F2">
      <w:numFmt w:val="bullet"/>
      <w:lvlText w:val="•"/>
      <w:lvlJc w:val="left"/>
      <w:pPr>
        <w:ind w:left="3239" w:hanging="260"/>
      </w:pPr>
      <w:rPr>
        <w:rFonts w:hint="default"/>
        <w:lang w:val="ru-RU" w:eastAsia="en-US" w:bidi="ar-SA"/>
      </w:rPr>
    </w:lvl>
    <w:lvl w:ilvl="4" w:tplc="51BC15CC">
      <w:numFmt w:val="bullet"/>
      <w:lvlText w:val="•"/>
      <w:lvlJc w:val="left"/>
      <w:pPr>
        <w:ind w:left="4272" w:hanging="260"/>
      </w:pPr>
      <w:rPr>
        <w:rFonts w:hint="default"/>
        <w:lang w:val="ru-RU" w:eastAsia="en-US" w:bidi="ar-SA"/>
      </w:rPr>
    </w:lvl>
    <w:lvl w:ilvl="5" w:tplc="74FEAFB8">
      <w:numFmt w:val="bullet"/>
      <w:lvlText w:val="•"/>
      <w:lvlJc w:val="left"/>
      <w:pPr>
        <w:ind w:left="5305" w:hanging="260"/>
      </w:pPr>
      <w:rPr>
        <w:rFonts w:hint="default"/>
        <w:lang w:val="ru-RU" w:eastAsia="en-US" w:bidi="ar-SA"/>
      </w:rPr>
    </w:lvl>
    <w:lvl w:ilvl="6" w:tplc="C5921F3A">
      <w:numFmt w:val="bullet"/>
      <w:lvlText w:val="•"/>
      <w:lvlJc w:val="left"/>
      <w:pPr>
        <w:ind w:left="6338" w:hanging="260"/>
      </w:pPr>
      <w:rPr>
        <w:rFonts w:hint="default"/>
        <w:lang w:val="ru-RU" w:eastAsia="en-US" w:bidi="ar-SA"/>
      </w:rPr>
    </w:lvl>
    <w:lvl w:ilvl="7" w:tplc="4532F7C2">
      <w:numFmt w:val="bullet"/>
      <w:lvlText w:val="•"/>
      <w:lvlJc w:val="left"/>
      <w:pPr>
        <w:ind w:left="7371" w:hanging="260"/>
      </w:pPr>
      <w:rPr>
        <w:rFonts w:hint="default"/>
        <w:lang w:val="ru-RU" w:eastAsia="en-US" w:bidi="ar-SA"/>
      </w:rPr>
    </w:lvl>
    <w:lvl w:ilvl="8" w:tplc="941EC5FC">
      <w:numFmt w:val="bullet"/>
      <w:lvlText w:val="•"/>
      <w:lvlJc w:val="left"/>
      <w:pPr>
        <w:ind w:left="8404" w:hanging="2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41D60"/>
    <w:rsid w:val="002A1733"/>
    <w:rsid w:val="00C03FBB"/>
    <w:rsid w:val="00C87A38"/>
    <w:rsid w:val="00F41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A125B03"/>
  <w15:docId w15:val="{DCC4C850-0891-4782-ABDF-A8BB425AB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4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3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33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10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3327</Words>
  <Characters>18966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3</cp:revision>
  <dcterms:created xsi:type="dcterms:W3CDTF">2023-11-03T07:03:00Z</dcterms:created>
  <dcterms:modified xsi:type="dcterms:W3CDTF">2023-11-03T07:18:00Z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MyOffice-CoreFramework-Windows/24</vt:lpwstr>
  </property>
  <property fmtid="{D5CDD505-2E9C-101B-9397-08002B2CF9AE}" pid="3" name="LastSaved">
    <vt:filetime>2023-11-03T00:00:00Z</vt:filetime>
  </property>
</Properties>
</file>